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2F90E" w14:textId="37FB3D60" w:rsidR="002C1C78" w:rsidRPr="00EC4217" w:rsidRDefault="00382AE6" w:rsidP="00EE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B842D6">
        <w:rPr>
          <w:rFonts w:asciiTheme="minorHAnsi" w:hAnsiTheme="minorHAnsi" w:cs="Arial"/>
          <w:b/>
          <w:sz w:val="22"/>
          <w:szCs w:val="22"/>
        </w:rPr>
        <w:t xml:space="preserve"> </w:t>
      </w:r>
      <w:r w:rsidR="00EC4217">
        <w:rPr>
          <w:rFonts w:asciiTheme="minorHAnsi" w:hAnsiTheme="minorHAnsi" w:cs="Arial"/>
          <w:b/>
          <w:sz w:val="22"/>
          <w:szCs w:val="22"/>
        </w:rPr>
        <w:t xml:space="preserve">Verslag </w:t>
      </w:r>
      <w:r w:rsidR="002C1C78" w:rsidRPr="00EC4217">
        <w:rPr>
          <w:rFonts w:asciiTheme="minorHAnsi" w:hAnsiTheme="minorHAnsi" w:cs="Arial"/>
          <w:b/>
          <w:sz w:val="22"/>
          <w:szCs w:val="22"/>
        </w:rPr>
        <w:t xml:space="preserve">van de Vergadering van de schoolraad </w:t>
      </w:r>
      <w:r w:rsidR="00F7156C" w:rsidRPr="00EC4217">
        <w:rPr>
          <w:rFonts w:asciiTheme="minorHAnsi" w:hAnsiTheme="minorHAnsi" w:cs="Arial"/>
          <w:b/>
          <w:sz w:val="22"/>
          <w:szCs w:val="22"/>
        </w:rPr>
        <w:t xml:space="preserve">Lagere en </w:t>
      </w:r>
      <w:r w:rsidR="00B466A8" w:rsidRPr="00EC4217">
        <w:rPr>
          <w:rFonts w:asciiTheme="minorHAnsi" w:hAnsiTheme="minorHAnsi" w:cs="Arial"/>
          <w:b/>
          <w:sz w:val="22"/>
          <w:szCs w:val="22"/>
        </w:rPr>
        <w:t>Basis</w:t>
      </w:r>
      <w:r w:rsidR="002C1C78" w:rsidRPr="00EC4217">
        <w:rPr>
          <w:rFonts w:asciiTheme="minorHAnsi" w:hAnsiTheme="minorHAnsi" w:cs="Arial"/>
          <w:b/>
          <w:sz w:val="22"/>
          <w:szCs w:val="22"/>
        </w:rPr>
        <w:t>scholen</w:t>
      </w:r>
    </w:p>
    <w:p w14:paraId="74796F91" w14:textId="77777777" w:rsidR="002C1C78" w:rsidRPr="00EC4217" w:rsidRDefault="002C1C78" w:rsidP="00EE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C4217">
        <w:rPr>
          <w:rFonts w:asciiTheme="minorHAnsi" w:hAnsiTheme="minorHAnsi" w:cs="Arial"/>
          <w:b/>
          <w:sz w:val="22"/>
          <w:szCs w:val="22"/>
        </w:rPr>
        <w:t>Sint-Jozefscollege Aalst</w:t>
      </w:r>
    </w:p>
    <w:p w14:paraId="71B9F393" w14:textId="712914E9" w:rsidR="002C1C78" w:rsidRPr="00EC4217" w:rsidRDefault="000B333F" w:rsidP="00EE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C4217">
        <w:rPr>
          <w:rFonts w:asciiTheme="minorHAnsi" w:hAnsiTheme="minorHAnsi" w:cs="Arial"/>
          <w:b/>
          <w:sz w:val="22"/>
          <w:szCs w:val="22"/>
        </w:rPr>
        <w:t>dins</w:t>
      </w:r>
      <w:r w:rsidR="008B5828" w:rsidRPr="00EC4217">
        <w:rPr>
          <w:rFonts w:asciiTheme="minorHAnsi" w:hAnsiTheme="minorHAnsi" w:cs="Arial"/>
          <w:b/>
          <w:sz w:val="22"/>
          <w:szCs w:val="22"/>
        </w:rPr>
        <w:t xml:space="preserve">dag </w:t>
      </w:r>
      <w:r w:rsidR="0088736F" w:rsidRPr="00EC4217">
        <w:rPr>
          <w:rFonts w:asciiTheme="minorHAnsi" w:hAnsiTheme="minorHAnsi" w:cs="Arial"/>
          <w:b/>
          <w:sz w:val="22"/>
          <w:szCs w:val="22"/>
        </w:rPr>
        <w:t>2</w:t>
      </w:r>
      <w:r w:rsidRPr="00EC4217">
        <w:rPr>
          <w:rFonts w:asciiTheme="minorHAnsi" w:hAnsiTheme="minorHAnsi" w:cs="Arial"/>
          <w:b/>
          <w:sz w:val="22"/>
          <w:szCs w:val="22"/>
        </w:rPr>
        <w:t>4</w:t>
      </w:r>
      <w:r w:rsidR="0088736F" w:rsidRPr="00EC4217">
        <w:rPr>
          <w:rFonts w:asciiTheme="minorHAnsi" w:hAnsiTheme="minorHAnsi" w:cs="Arial"/>
          <w:b/>
          <w:sz w:val="22"/>
          <w:szCs w:val="22"/>
        </w:rPr>
        <w:t xml:space="preserve"> september</w:t>
      </w:r>
      <w:r w:rsidR="00F50878" w:rsidRPr="00EC4217">
        <w:rPr>
          <w:rFonts w:asciiTheme="minorHAnsi" w:hAnsiTheme="minorHAnsi" w:cs="Arial"/>
          <w:b/>
          <w:sz w:val="22"/>
          <w:szCs w:val="22"/>
        </w:rPr>
        <w:t xml:space="preserve"> 202</w:t>
      </w:r>
      <w:r w:rsidRPr="00EC4217">
        <w:rPr>
          <w:rFonts w:asciiTheme="minorHAnsi" w:hAnsiTheme="minorHAnsi" w:cs="Arial"/>
          <w:b/>
          <w:sz w:val="22"/>
          <w:szCs w:val="22"/>
        </w:rPr>
        <w:t>4</w:t>
      </w:r>
    </w:p>
    <w:p w14:paraId="05C24FCF" w14:textId="77777777" w:rsidR="002C1C78" w:rsidRPr="00EC4217" w:rsidRDefault="002C1C78" w:rsidP="00C53ACC">
      <w:pPr>
        <w:jc w:val="both"/>
        <w:rPr>
          <w:rFonts w:asciiTheme="minorHAnsi" w:hAnsiTheme="minorHAnsi" w:cs="Arial"/>
          <w:sz w:val="22"/>
          <w:szCs w:val="22"/>
        </w:rPr>
      </w:pPr>
    </w:p>
    <w:p w14:paraId="4A8DEB6E" w14:textId="77777777" w:rsidR="00EC78AC" w:rsidRPr="00EC4217" w:rsidRDefault="00EC78AC" w:rsidP="00C53ACC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EC4217">
        <w:rPr>
          <w:rFonts w:asciiTheme="minorHAnsi" w:hAnsiTheme="minorHAnsi" w:cs="Arial"/>
          <w:sz w:val="22"/>
          <w:szCs w:val="22"/>
          <w:u w:val="single"/>
        </w:rPr>
        <w:t>Plaats:</w:t>
      </w:r>
      <w:r w:rsidRPr="00EC4217">
        <w:rPr>
          <w:rFonts w:asciiTheme="minorHAnsi" w:hAnsiTheme="minorHAnsi" w:cs="Arial"/>
          <w:sz w:val="22"/>
          <w:szCs w:val="22"/>
        </w:rPr>
        <w:tab/>
      </w:r>
      <w:r w:rsidRPr="00EC4217">
        <w:rPr>
          <w:rFonts w:asciiTheme="minorHAnsi" w:hAnsiTheme="minorHAnsi" w:cs="Arial"/>
          <w:sz w:val="22"/>
          <w:szCs w:val="22"/>
        </w:rPr>
        <w:tab/>
      </w:r>
      <w:r w:rsidRPr="00EC4217">
        <w:rPr>
          <w:rFonts w:asciiTheme="minorHAnsi" w:hAnsiTheme="minorHAnsi" w:cs="Arial"/>
          <w:sz w:val="22"/>
          <w:szCs w:val="22"/>
        </w:rPr>
        <w:tab/>
      </w:r>
      <w:r w:rsidRPr="00EC4217">
        <w:rPr>
          <w:rFonts w:asciiTheme="minorHAnsi" w:hAnsiTheme="minorHAnsi" w:cs="Arial"/>
          <w:sz w:val="22"/>
          <w:szCs w:val="22"/>
        </w:rPr>
        <w:tab/>
        <w:t>Sint-Jozefscollege Capucienen</w:t>
      </w:r>
      <w:r w:rsidRPr="00EC4217"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p w14:paraId="76075B00" w14:textId="77777777" w:rsidR="00EC78AC" w:rsidRPr="00EC4217" w:rsidRDefault="00EC78AC" w:rsidP="00C53ACC">
      <w:pPr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77C4B683" w14:textId="77777777" w:rsidR="00B1529F" w:rsidRPr="00EC4217" w:rsidRDefault="00B1529F" w:rsidP="00B1529F">
      <w:pPr>
        <w:jc w:val="both"/>
        <w:rPr>
          <w:rFonts w:asciiTheme="minorHAnsi" w:hAnsiTheme="minorHAnsi" w:cs="Arial"/>
          <w:sz w:val="22"/>
          <w:szCs w:val="22"/>
        </w:rPr>
      </w:pPr>
      <w:r w:rsidRPr="00EC4217">
        <w:rPr>
          <w:rFonts w:asciiTheme="minorHAnsi" w:hAnsiTheme="minorHAnsi" w:cs="Arial"/>
          <w:sz w:val="22"/>
          <w:szCs w:val="22"/>
          <w:u w:val="single"/>
        </w:rPr>
        <w:t>Aanwezig</w:t>
      </w:r>
      <w:r w:rsidRPr="00EC4217">
        <w:rPr>
          <w:rFonts w:asciiTheme="minorHAnsi" w:hAnsiTheme="minorHAnsi" w:cs="Arial"/>
          <w:sz w:val="22"/>
          <w:szCs w:val="22"/>
        </w:rPr>
        <w:t>:</w:t>
      </w:r>
    </w:p>
    <w:p w14:paraId="509AAAA9" w14:textId="77777777" w:rsidR="00B1529F" w:rsidRPr="00EC4217" w:rsidRDefault="00B1529F" w:rsidP="00B1529F">
      <w:pPr>
        <w:jc w:val="both"/>
        <w:rPr>
          <w:rFonts w:asciiTheme="minorHAnsi" w:hAnsiTheme="minorHAnsi" w:cs="Arial"/>
          <w:sz w:val="22"/>
          <w:szCs w:val="22"/>
        </w:rPr>
      </w:pPr>
      <w:r w:rsidRPr="00EC4217">
        <w:rPr>
          <w:rFonts w:asciiTheme="minorHAnsi" w:hAnsiTheme="minorHAnsi" w:cs="Arial"/>
          <w:sz w:val="22"/>
          <w:szCs w:val="22"/>
        </w:rPr>
        <w:t xml:space="preserve">Voorzitter: </w:t>
      </w:r>
      <w:r w:rsidRPr="00EC4217">
        <w:rPr>
          <w:rFonts w:asciiTheme="minorHAnsi" w:hAnsiTheme="minorHAnsi" w:cs="Arial"/>
          <w:sz w:val="22"/>
          <w:szCs w:val="22"/>
        </w:rPr>
        <w:tab/>
      </w:r>
      <w:r w:rsidRPr="00EC4217">
        <w:rPr>
          <w:rFonts w:asciiTheme="minorHAnsi" w:hAnsiTheme="minorHAnsi" w:cs="Arial"/>
          <w:sz w:val="22"/>
          <w:szCs w:val="22"/>
        </w:rPr>
        <w:tab/>
      </w:r>
      <w:r w:rsidRPr="00EC4217">
        <w:rPr>
          <w:rFonts w:asciiTheme="minorHAnsi" w:hAnsiTheme="minorHAnsi" w:cs="Arial"/>
          <w:sz w:val="22"/>
          <w:szCs w:val="22"/>
        </w:rPr>
        <w:tab/>
        <w:t>Dhr. J. Buyse</w:t>
      </w:r>
    </w:p>
    <w:p w14:paraId="589204F6" w14:textId="4BA4C9FA" w:rsidR="00B1529F" w:rsidRPr="00EC4217" w:rsidRDefault="00B1529F" w:rsidP="00B1529F">
      <w:pPr>
        <w:ind w:left="2832" w:hanging="2832"/>
        <w:jc w:val="both"/>
        <w:rPr>
          <w:rFonts w:asciiTheme="minorHAnsi" w:hAnsiTheme="minorHAnsi" w:cs="Arial"/>
          <w:sz w:val="22"/>
          <w:szCs w:val="22"/>
        </w:rPr>
      </w:pPr>
      <w:r w:rsidRPr="00EC4217">
        <w:rPr>
          <w:rFonts w:asciiTheme="minorHAnsi" w:hAnsiTheme="minorHAnsi" w:cs="Arial"/>
          <w:sz w:val="22"/>
          <w:szCs w:val="22"/>
        </w:rPr>
        <w:t xml:space="preserve">Ouders: </w:t>
      </w:r>
      <w:r w:rsidRPr="00EC4217">
        <w:rPr>
          <w:rFonts w:asciiTheme="minorHAnsi" w:hAnsiTheme="minorHAnsi" w:cs="Arial"/>
          <w:sz w:val="22"/>
          <w:szCs w:val="22"/>
        </w:rPr>
        <w:tab/>
        <w:t xml:space="preserve">Mevr. </w:t>
      </w:r>
      <w:r w:rsidR="003D43F0" w:rsidRPr="00EC4217">
        <w:rPr>
          <w:rFonts w:asciiTheme="minorHAnsi" w:hAnsiTheme="minorHAnsi" w:cs="Arial"/>
          <w:sz w:val="22"/>
          <w:szCs w:val="22"/>
        </w:rPr>
        <w:t>L. Van den Bossche</w:t>
      </w:r>
      <w:r w:rsidRPr="00EC4217">
        <w:rPr>
          <w:rFonts w:asciiTheme="minorHAnsi" w:hAnsiTheme="minorHAnsi" w:cs="Arial"/>
          <w:sz w:val="22"/>
          <w:szCs w:val="22"/>
        </w:rPr>
        <w:t xml:space="preserve">, </w:t>
      </w:r>
      <w:r w:rsidR="00115EC5" w:rsidRPr="00EC4217">
        <w:rPr>
          <w:rFonts w:asciiTheme="minorHAnsi" w:hAnsiTheme="minorHAnsi" w:cs="Arial"/>
          <w:sz w:val="22"/>
          <w:szCs w:val="22"/>
        </w:rPr>
        <w:t xml:space="preserve">Mevr. </w:t>
      </w:r>
      <w:r w:rsidR="00242146" w:rsidRPr="00EC4217">
        <w:rPr>
          <w:rFonts w:asciiTheme="minorHAnsi" w:hAnsiTheme="minorHAnsi" w:cs="Arial"/>
          <w:sz w:val="22"/>
          <w:szCs w:val="22"/>
        </w:rPr>
        <w:t xml:space="preserve">L. </w:t>
      </w:r>
      <w:r w:rsidR="00115EC5" w:rsidRPr="00EC4217">
        <w:rPr>
          <w:rFonts w:asciiTheme="minorHAnsi" w:hAnsiTheme="minorHAnsi" w:cs="Arial"/>
          <w:sz w:val="22"/>
          <w:szCs w:val="22"/>
        </w:rPr>
        <w:t xml:space="preserve">Van Melckebeke, Mevr. </w:t>
      </w:r>
      <w:r w:rsidR="00242146" w:rsidRPr="00EC4217">
        <w:rPr>
          <w:rFonts w:asciiTheme="minorHAnsi" w:hAnsiTheme="minorHAnsi" w:cs="Arial"/>
          <w:sz w:val="22"/>
          <w:szCs w:val="22"/>
        </w:rPr>
        <w:t xml:space="preserve">A. </w:t>
      </w:r>
      <w:r w:rsidR="00115EC5" w:rsidRPr="00EC4217">
        <w:rPr>
          <w:rFonts w:asciiTheme="minorHAnsi" w:hAnsiTheme="minorHAnsi" w:cs="Arial"/>
          <w:sz w:val="22"/>
          <w:szCs w:val="22"/>
        </w:rPr>
        <w:t>Coates</w:t>
      </w:r>
    </w:p>
    <w:p w14:paraId="74D53CF6" w14:textId="6AF53EDC" w:rsidR="00B1529F" w:rsidRPr="00EC4217" w:rsidRDefault="00B1529F" w:rsidP="00B1529F">
      <w:pPr>
        <w:jc w:val="both"/>
        <w:rPr>
          <w:rFonts w:asciiTheme="minorHAnsi" w:hAnsiTheme="minorHAnsi" w:cs="Arial"/>
          <w:sz w:val="22"/>
          <w:szCs w:val="22"/>
        </w:rPr>
      </w:pPr>
      <w:r w:rsidRPr="00EC4217">
        <w:rPr>
          <w:rFonts w:asciiTheme="minorHAnsi" w:hAnsiTheme="minorHAnsi" w:cs="Arial"/>
          <w:sz w:val="22"/>
          <w:szCs w:val="22"/>
        </w:rPr>
        <w:t>Leerkrachten:</w:t>
      </w:r>
      <w:r w:rsidRPr="00EC4217">
        <w:rPr>
          <w:rFonts w:asciiTheme="minorHAnsi" w:hAnsiTheme="minorHAnsi" w:cs="Arial"/>
          <w:sz w:val="22"/>
          <w:szCs w:val="22"/>
        </w:rPr>
        <w:tab/>
      </w:r>
      <w:r w:rsidRPr="00EC4217">
        <w:rPr>
          <w:rFonts w:asciiTheme="minorHAnsi" w:hAnsiTheme="minorHAnsi" w:cs="Arial"/>
          <w:sz w:val="22"/>
          <w:szCs w:val="22"/>
        </w:rPr>
        <w:tab/>
      </w:r>
      <w:r w:rsidRPr="00EC4217">
        <w:rPr>
          <w:rFonts w:asciiTheme="minorHAnsi" w:hAnsiTheme="minorHAnsi" w:cs="Arial"/>
          <w:sz w:val="22"/>
          <w:szCs w:val="22"/>
        </w:rPr>
        <w:tab/>
        <w:t xml:space="preserve">Dhr. K. Aendekerk, Dhr. S. Ott, Mevr. </w:t>
      </w:r>
      <w:r w:rsidR="00C23D20" w:rsidRPr="00EC4217">
        <w:rPr>
          <w:rFonts w:asciiTheme="minorHAnsi" w:hAnsiTheme="minorHAnsi" w:cs="Arial"/>
          <w:sz w:val="22"/>
          <w:szCs w:val="22"/>
        </w:rPr>
        <w:t>A. De Vos</w:t>
      </w:r>
    </w:p>
    <w:p w14:paraId="3390A347" w14:textId="3313375E" w:rsidR="00B1529F" w:rsidRPr="00EC4217" w:rsidRDefault="00B1529F" w:rsidP="00B1529F">
      <w:pPr>
        <w:ind w:left="2832" w:hanging="2832"/>
        <w:jc w:val="both"/>
        <w:rPr>
          <w:rFonts w:asciiTheme="minorHAnsi" w:hAnsiTheme="minorHAnsi" w:cs="Arial"/>
          <w:sz w:val="22"/>
          <w:szCs w:val="22"/>
        </w:rPr>
      </w:pPr>
      <w:r w:rsidRPr="00EC4217">
        <w:rPr>
          <w:rFonts w:asciiTheme="minorHAnsi" w:hAnsiTheme="minorHAnsi" w:cs="Arial"/>
          <w:sz w:val="22"/>
          <w:szCs w:val="22"/>
        </w:rPr>
        <w:t xml:space="preserve">Lokale Gemeenschap: </w:t>
      </w:r>
      <w:r w:rsidRPr="00EC4217">
        <w:rPr>
          <w:rFonts w:asciiTheme="minorHAnsi" w:hAnsiTheme="minorHAnsi" w:cs="Arial"/>
          <w:sz w:val="22"/>
          <w:szCs w:val="22"/>
        </w:rPr>
        <w:tab/>
        <w:t>Dhr. W. Peeters, Dhr. J. Buyse</w:t>
      </w:r>
    </w:p>
    <w:p w14:paraId="4ED4A2A6" w14:textId="5EDB9679" w:rsidR="00B1529F" w:rsidRPr="00EC4217" w:rsidRDefault="00B1529F" w:rsidP="00B1529F">
      <w:pPr>
        <w:jc w:val="both"/>
        <w:rPr>
          <w:rFonts w:asciiTheme="minorHAnsi" w:hAnsiTheme="minorHAnsi" w:cs="Arial"/>
          <w:sz w:val="22"/>
          <w:szCs w:val="22"/>
        </w:rPr>
      </w:pPr>
      <w:r w:rsidRPr="00EC4217">
        <w:rPr>
          <w:rFonts w:asciiTheme="minorHAnsi" w:hAnsiTheme="minorHAnsi" w:cs="Arial"/>
          <w:sz w:val="22"/>
          <w:szCs w:val="22"/>
        </w:rPr>
        <w:t>Directie:</w:t>
      </w:r>
      <w:r w:rsidRPr="00EC4217">
        <w:rPr>
          <w:rFonts w:asciiTheme="minorHAnsi" w:hAnsiTheme="minorHAnsi" w:cs="Arial"/>
          <w:sz w:val="22"/>
          <w:szCs w:val="22"/>
        </w:rPr>
        <w:tab/>
      </w:r>
      <w:r w:rsidRPr="00EC4217">
        <w:rPr>
          <w:rFonts w:asciiTheme="minorHAnsi" w:hAnsiTheme="minorHAnsi" w:cs="Arial"/>
          <w:sz w:val="22"/>
          <w:szCs w:val="22"/>
        </w:rPr>
        <w:tab/>
      </w:r>
      <w:r w:rsidRPr="00EC4217">
        <w:rPr>
          <w:rFonts w:asciiTheme="minorHAnsi" w:hAnsiTheme="minorHAnsi" w:cs="Arial"/>
          <w:sz w:val="22"/>
          <w:szCs w:val="22"/>
        </w:rPr>
        <w:tab/>
        <w:t xml:space="preserve">Dhr. J. De Meerleer, Mevr. H. Vekeman, Mevr. </w:t>
      </w:r>
      <w:r w:rsidR="00093E34" w:rsidRPr="00EC4217">
        <w:rPr>
          <w:rFonts w:asciiTheme="minorHAnsi" w:hAnsiTheme="minorHAnsi" w:cs="Arial"/>
          <w:sz w:val="22"/>
          <w:szCs w:val="22"/>
        </w:rPr>
        <w:t>S. De Smet</w:t>
      </w:r>
    </w:p>
    <w:p w14:paraId="4E709B90" w14:textId="77777777" w:rsidR="00B1529F" w:rsidRPr="00EC4217" w:rsidRDefault="00B1529F" w:rsidP="00B1529F">
      <w:pPr>
        <w:jc w:val="both"/>
        <w:rPr>
          <w:rFonts w:asciiTheme="minorHAnsi" w:hAnsiTheme="minorHAnsi" w:cs="Arial"/>
          <w:sz w:val="22"/>
          <w:szCs w:val="22"/>
        </w:rPr>
      </w:pPr>
      <w:r w:rsidRPr="00EC4217">
        <w:rPr>
          <w:rFonts w:asciiTheme="minorHAnsi" w:hAnsiTheme="minorHAnsi" w:cs="Arial"/>
          <w:sz w:val="22"/>
          <w:szCs w:val="22"/>
        </w:rPr>
        <w:t>Verslaggever:</w:t>
      </w:r>
      <w:r w:rsidRPr="00EC4217">
        <w:rPr>
          <w:rFonts w:asciiTheme="minorHAnsi" w:hAnsiTheme="minorHAnsi" w:cs="Arial"/>
          <w:sz w:val="22"/>
          <w:szCs w:val="22"/>
        </w:rPr>
        <w:tab/>
      </w:r>
      <w:r w:rsidRPr="00EC4217">
        <w:rPr>
          <w:rFonts w:asciiTheme="minorHAnsi" w:hAnsiTheme="minorHAnsi" w:cs="Arial"/>
          <w:sz w:val="22"/>
          <w:szCs w:val="22"/>
        </w:rPr>
        <w:tab/>
      </w:r>
      <w:r w:rsidRPr="00EC4217">
        <w:rPr>
          <w:rFonts w:asciiTheme="minorHAnsi" w:hAnsiTheme="minorHAnsi" w:cs="Arial"/>
          <w:sz w:val="22"/>
          <w:szCs w:val="22"/>
        </w:rPr>
        <w:tab/>
        <w:t>Dhr. J. Ombelets (coördinerend directeur)</w:t>
      </w:r>
    </w:p>
    <w:p w14:paraId="510CB44F" w14:textId="15F0A3F3" w:rsidR="00B1529F" w:rsidRPr="00EC4217" w:rsidRDefault="00B1529F" w:rsidP="00B1529F">
      <w:pPr>
        <w:jc w:val="both"/>
        <w:rPr>
          <w:rFonts w:asciiTheme="minorHAnsi" w:hAnsiTheme="minorHAnsi" w:cs="Arial"/>
          <w:sz w:val="22"/>
          <w:szCs w:val="22"/>
        </w:rPr>
      </w:pPr>
      <w:r w:rsidRPr="00EC4217">
        <w:rPr>
          <w:rFonts w:asciiTheme="minorHAnsi" w:hAnsiTheme="minorHAnsi" w:cs="Arial"/>
          <w:sz w:val="22"/>
          <w:szCs w:val="22"/>
        </w:rPr>
        <w:t>Raad van Bestuur:</w:t>
      </w:r>
      <w:r w:rsidRPr="00EC4217">
        <w:rPr>
          <w:rFonts w:asciiTheme="minorHAnsi" w:hAnsiTheme="minorHAnsi" w:cs="Arial"/>
          <w:sz w:val="22"/>
          <w:szCs w:val="22"/>
        </w:rPr>
        <w:tab/>
      </w:r>
      <w:r w:rsidRPr="00EC4217">
        <w:rPr>
          <w:rFonts w:asciiTheme="minorHAnsi" w:hAnsiTheme="minorHAnsi" w:cs="Arial"/>
          <w:sz w:val="22"/>
          <w:szCs w:val="22"/>
        </w:rPr>
        <w:tab/>
      </w:r>
      <w:r w:rsidR="00A76EBB" w:rsidRPr="00EC4217">
        <w:rPr>
          <w:rFonts w:asciiTheme="minorHAnsi" w:hAnsiTheme="minorHAnsi" w:cs="Arial"/>
          <w:sz w:val="22"/>
          <w:szCs w:val="22"/>
        </w:rPr>
        <w:t>/</w:t>
      </w:r>
    </w:p>
    <w:p w14:paraId="6F6E2219" w14:textId="77777777" w:rsidR="00B1529F" w:rsidRPr="00EC4217" w:rsidRDefault="00B1529F" w:rsidP="00B1529F">
      <w:pPr>
        <w:jc w:val="both"/>
        <w:rPr>
          <w:rFonts w:asciiTheme="minorHAnsi" w:hAnsiTheme="minorHAnsi" w:cs="Arial"/>
          <w:sz w:val="22"/>
          <w:szCs w:val="22"/>
        </w:rPr>
      </w:pPr>
    </w:p>
    <w:p w14:paraId="2CC6E00E" w14:textId="7F37F153" w:rsidR="000C558E" w:rsidRPr="00EC4217" w:rsidRDefault="00B1529F" w:rsidP="00B1529F">
      <w:pPr>
        <w:jc w:val="both"/>
        <w:rPr>
          <w:rFonts w:asciiTheme="minorHAnsi" w:hAnsiTheme="minorHAnsi" w:cs="Arial"/>
          <w:sz w:val="22"/>
          <w:szCs w:val="22"/>
        </w:rPr>
      </w:pPr>
      <w:r w:rsidRPr="00EC4217">
        <w:rPr>
          <w:rFonts w:asciiTheme="minorHAnsi" w:hAnsiTheme="minorHAnsi" w:cs="Arial"/>
          <w:sz w:val="22"/>
          <w:szCs w:val="22"/>
        </w:rPr>
        <w:t>Verontschuldigd:</w:t>
      </w:r>
      <w:r w:rsidRPr="00EC4217">
        <w:rPr>
          <w:rFonts w:asciiTheme="minorHAnsi" w:hAnsiTheme="minorHAnsi" w:cs="Arial"/>
          <w:sz w:val="22"/>
          <w:szCs w:val="22"/>
        </w:rPr>
        <w:tab/>
      </w:r>
      <w:r w:rsidRPr="00EC4217">
        <w:rPr>
          <w:rFonts w:asciiTheme="minorHAnsi" w:hAnsiTheme="minorHAnsi" w:cs="Arial"/>
          <w:sz w:val="22"/>
          <w:szCs w:val="22"/>
        </w:rPr>
        <w:tab/>
      </w:r>
      <w:r w:rsidR="000C558E" w:rsidRPr="00EC4217">
        <w:rPr>
          <w:rFonts w:asciiTheme="minorHAnsi" w:hAnsiTheme="minorHAnsi" w:cs="Arial"/>
          <w:sz w:val="22"/>
          <w:szCs w:val="22"/>
        </w:rPr>
        <w:t>Lokale Gem</w:t>
      </w:r>
      <w:r w:rsidR="009558F9" w:rsidRPr="00EC4217">
        <w:rPr>
          <w:rFonts w:asciiTheme="minorHAnsi" w:hAnsiTheme="minorHAnsi" w:cs="Arial"/>
          <w:sz w:val="22"/>
          <w:szCs w:val="22"/>
        </w:rPr>
        <w:t>ee</w:t>
      </w:r>
      <w:r w:rsidR="000C558E" w:rsidRPr="00EC4217">
        <w:rPr>
          <w:rFonts w:asciiTheme="minorHAnsi" w:hAnsiTheme="minorHAnsi" w:cs="Arial"/>
          <w:sz w:val="22"/>
          <w:szCs w:val="22"/>
        </w:rPr>
        <w:t xml:space="preserve">nschap: </w:t>
      </w:r>
      <w:r w:rsidR="009558F9" w:rsidRPr="00EC4217">
        <w:rPr>
          <w:rFonts w:asciiTheme="minorHAnsi" w:hAnsiTheme="minorHAnsi" w:cs="Arial"/>
          <w:sz w:val="22"/>
          <w:szCs w:val="22"/>
        </w:rPr>
        <w:t>Mevr. L. De Loose,</w:t>
      </w:r>
    </w:p>
    <w:p w14:paraId="6F1F0C65" w14:textId="5F85D846" w:rsidR="00B1529F" w:rsidRPr="00EC4217" w:rsidRDefault="003B691A" w:rsidP="000C558E">
      <w:pPr>
        <w:ind w:left="2124" w:firstLine="708"/>
        <w:jc w:val="both"/>
        <w:rPr>
          <w:rFonts w:asciiTheme="minorHAnsi" w:hAnsiTheme="minorHAnsi" w:cs="Arial"/>
          <w:sz w:val="22"/>
          <w:szCs w:val="22"/>
        </w:rPr>
      </w:pPr>
      <w:r w:rsidRPr="00EC4217">
        <w:rPr>
          <w:rFonts w:asciiTheme="minorHAnsi" w:hAnsiTheme="minorHAnsi" w:cs="Arial"/>
          <w:sz w:val="22"/>
          <w:szCs w:val="22"/>
        </w:rPr>
        <w:t>Raad va</w:t>
      </w:r>
      <w:r w:rsidR="00A76EBB" w:rsidRPr="00EC4217">
        <w:rPr>
          <w:rFonts w:asciiTheme="minorHAnsi" w:hAnsiTheme="minorHAnsi" w:cs="Arial"/>
          <w:sz w:val="22"/>
          <w:szCs w:val="22"/>
        </w:rPr>
        <w:t>n Bestuur: Mevr. L. Van den Bossche</w:t>
      </w:r>
    </w:p>
    <w:p w14:paraId="16F439E1" w14:textId="4A549647" w:rsidR="00C23D20" w:rsidRPr="00EC4217" w:rsidRDefault="00C23D20" w:rsidP="00B1529F">
      <w:pPr>
        <w:jc w:val="both"/>
        <w:rPr>
          <w:rFonts w:asciiTheme="minorHAnsi" w:hAnsiTheme="minorHAnsi" w:cs="Arial"/>
          <w:sz w:val="22"/>
          <w:szCs w:val="22"/>
        </w:rPr>
      </w:pPr>
      <w:r w:rsidRPr="00EC4217">
        <w:rPr>
          <w:rFonts w:asciiTheme="minorHAnsi" w:hAnsiTheme="minorHAnsi" w:cs="Arial"/>
          <w:sz w:val="22"/>
          <w:szCs w:val="22"/>
        </w:rPr>
        <w:tab/>
      </w:r>
      <w:r w:rsidRPr="00EC4217">
        <w:rPr>
          <w:rFonts w:asciiTheme="minorHAnsi" w:hAnsiTheme="minorHAnsi" w:cs="Arial"/>
          <w:sz w:val="22"/>
          <w:szCs w:val="22"/>
        </w:rPr>
        <w:tab/>
      </w:r>
      <w:r w:rsidRPr="00EC4217">
        <w:rPr>
          <w:rFonts w:asciiTheme="minorHAnsi" w:hAnsiTheme="minorHAnsi" w:cs="Arial"/>
          <w:sz w:val="22"/>
          <w:szCs w:val="22"/>
        </w:rPr>
        <w:tab/>
      </w:r>
      <w:r w:rsidRPr="00EC4217">
        <w:rPr>
          <w:rFonts w:asciiTheme="minorHAnsi" w:hAnsiTheme="minorHAnsi" w:cs="Arial"/>
          <w:sz w:val="22"/>
          <w:szCs w:val="22"/>
        </w:rPr>
        <w:tab/>
      </w:r>
    </w:p>
    <w:p w14:paraId="601621E2" w14:textId="546C8E44" w:rsidR="004C72D3" w:rsidRPr="00EC4217" w:rsidRDefault="001C0D9E" w:rsidP="004C72D3">
      <w:pPr>
        <w:numPr>
          <w:ilvl w:val="0"/>
          <w:numId w:val="48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Verwelkoming en voorstelling nieuwe leden</w:t>
      </w:r>
      <w:r w:rsidR="004C72D3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>-</w:t>
      </w:r>
      <w:r w:rsidR="004C72D3" w:rsidRPr="00EC4217">
        <w:rPr>
          <w:rFonts w:asciiTheme="minorHAnsi" w:hAnsiTheme="minorHAnsi" w:cstheme="minorHAnsi"/>
          <w:color w:val="000000"/>
          <w:sz w:val="22"/>
          <w:szCs w:val="22"/>
        </w:rPr>
        <w:t>De voorzitter verwelkomt iedereen; in het bijzonder</w:t>
      </w:r>
      <w:r w:rsidR="00320247">
        <w:rPr>
          <w:rFonts w:asciiTheme="minorHAnsi" w:hAnsiTheme="minorHAnsi" w:cstheme="minorHAnsi"/>
          <w:color w:val="000000"/>
          <w:sz w:val="22"/>
          <w:szCs w:val="22"/>
        </w:rPr>
        <w:t xml:space="preserve"> Annelies De Vos als nieuw lid.</w:t>
      </w:r>
      <w:r w:rsidR="001E2940" w:rsidRPr="00EC4217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8457D7" w:rsidRPr="00EC4217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E017C7" w:rsidRPr="00EC4217">
        <w:rPr>
          <w:rFonts w:asciiTheme="minorHAnsi" w:hAnsiTheme="minorHAnsi" w:cstheme="minorHAnsi"/>
          <w:color w:val="000000"/>
          <w:sz w:val="22"/>
          <w:szCs w:val="22"/>
        </w:rPr>
        <w:t>Controle ‘Samenstelling SR’</w:t>
      </w:r>
      <w:r w:rsidR="00517BA2">
        <w:rPr>
          <w:rFonts w:asciiTheme="minorHAnsi" w:hAnsiTheme="minorHAnsi" w:cstheme="minorHAnsi"/>
          <w:color w:val="000000"/>
          <w:sz w:val="22"/>
          <w:szCs w:val="22"/>
        </w:rPr>
        <w:t>: adressen werden aangepast. Laatste versie in bijlage.</w:t>
      </w:r>
      <w:r w:rsidR="000E5073" w:rsidRPr="00EC4217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659ADE38" w14:textId="0BF10E89" w:rsidR="00EA64E5" w:rsidRPr="00EC4217" w:rsidRDefault="001C0D9E" w:rsidP="00EA64E5">
      <w:pPr>
        <w:numPr>
          <w:ilvl w:val="0"/>
          <w:numId w:val="48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Goedkeuring van verslag van de vorige vergadering d.d. 0</w:t>
      </w:r>
      <w:r w:rsidR="0028003F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.06.202</w:t>
      </w:r>
      <w:r w:rsidR="00093E34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FD3B21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FD3B21" w:rsidRPr="00EC4217">
        <w:rPr>
          <w:rFonts w:asciiTheme="minorHAnsi" w:hAnsiTheme="minorHAnsi" w:cstheme="minorHAnsi"/>
          <w:color w:val="000000"/>
          <w:sz w:val="22"/>
          <w:szCs w:val="22"/>
        </w:rPr>
        <w:t>-Het verslag wordt goedgekeurd.</w:t>
      </w:r>
      <w:r w:rsidR="00EA64E5" w:rsidRPr="00EC4217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118DA77F" w14:textId="2BCB8402" w:rsidR="0028003F" w:rsidRPr="00EC4217" w:rsidRDefault="0028003F" w:rsidP="007A1DCE">
      <w:pPr>
        <w:numPr>
          <w:ilvl w:val="0"/>
          <w:numId w:val="48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Leerlingenaantallen en rekrutering in onze kleuterscholen, lagere scholen, het internaat en IÑIGO, Ignatiaanse scholen vzw</w:t>
      </w:r>
      <w:r w:rsidR="00181BD8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181BD8" w:rsidRPr="00EC4217">
        <w:rPr>
          <w:rFonts w:asciiTheme="minorHAnsi" w:hAnsiTheme="minorHAnsi" w:cstheme="minorHAnsi"/>
          <w:color w:val="000000"/>
          <w:sz w:val="22"/>
          <w:szCs w:val="22"/>
        </w:rPr>
        <w:t>-Zie bijlage van elke school.</w:t>
      </w:r>
      <w:r w:rsidR="00181BD8" w:rsidRPr="00EC4217">
        <w:rPr>
          <w:rFonts w:asciiTheme="minorHAnsi" w:hAnsiTheme="minorHAnsi" w:cstheme="minorHAnsi"/>
          <w:color w:val="000000"/>
          <w:sz w:val="22"/>
          <w:szCs w:val="22"/>
        </w:rPr>
        <w:br/>
        <w:t xml:space="preserve">-Internaat: </w:t>
      </w:r>
      <w:r w:rsidR="00181BD8" w:rsidRPr="00EC4217">
        <w:rPr>
          <w:rFonts w:asciiTheme="minorHAnsi" w:hAnsiTheme="minorHAnsi" w:cstheme="minorHAnsi"/>
          <w:sz w:val="22"/>
          <w:szCs w:val="22"/>
        </w:rPr>
        <w:t>(vgl. met 01.09.202</w:t>
      </w:r>
      <w:r w:rsidR="00041754" w:rsidRPr="00EC4217">
        <w:rPr>
          <w:rFonts w:asciiTheme="minorHAnsi" w:hAnsiTheme="minorHAnsi" w:cstheme="minorHAnsi"/>
          <w:sz w:val="22"/>
          <w:szCs w:val="22"/>
        </w:rPr>
        <w:t>3</w:t>
      </w:r>
      <w:r w:rsidR="00181BD8" w:rsidRPr="00EC4217">
        <w:rPr>
          <w:rFonts w:asciiTheme="minorHAnsi" w:hAnsiTheme="minorHAnsi" w:cstheme="minorHAnsi"/>
          <w:sz w:val="22"/>
          <w:szCs w:val="22"/>
        </w:rPr>
        <w:t>)</w:t>
      </w:r>
      <w:r w:rsidR="00181BD8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 xml:space="preserve"> </w:t>
      </w:r>
      <w:r w:rsidR="00181BD8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EB7E4B" w:rsidRPr="00EC4217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D77013" w:rsidRPr="00EC4217">
        <w:rPr>
          <w:rFonts w:asciiTheme="minorHAnsi" w:hAnsiTheme="minorHAnsi" w:cstheme="minorHAnsi"/>
          <w:sz w:val="22"/>
          <w:szCs w:val="22"/>
        </w:rPr>
        <w:t>61</w:t>
      </w:r>
      <w:r w:rsidR="00181BD8" w:rsidRPr="00EC4217">
        <w:rPr>
          <w:rFonts w:asciiTheme="minorHAnsi" w:hAnsiTheme="minorHAnsi" w:cstheme="minorHAnsi"/>
          <w:sz w:val="22"/>
          <w:szCs w:val="22"/>
        </w:rPr>
        <w:t xml:space="preserve"> internen (</w:t>
      </w:r>
      <w:r w:rsidR="00D77013" w:rsidRPr="00EC4217">
        <w:rPr>
          <w:rFonts w:asciiTheme="minorHAnsi" w:hAnsiTheme="minorHAnsi" w:cstheme="minorHAnsi"/>
          <w:sz w:val="22"/>
          <w:szCs w:val="22"/>
        </w:rPr>
        <w:t>+3</w:t>
      </w:r>
      <w:r w:rsidR="00181BD8" w:rsidRPr="00EC4217">
        <w:rPr>
          <w:rFonts w:asciiTheme="minorHAnsi" w:hAnsiTheme="minorHAnsi" w:cstheme="minorHAnsi"/>
          <w:sz w:val="22"/>
          <w:szCs w:val="22"/>
        </w:rPr>
        <w:t>)  (</w:t>
      </w:r>
      <w:r w:rsidR="00D763EF" w:rsidRPr="00EC4217">
        <w:rPr>
          <w:rFonts w:asciiTheme="minorHAnsi" w:hAnsiTheme="minorHAnsi" w:cstheme="minorHAnsi"/>
          <w:sz w:val="22"/>
          <w:szCs w:val="22"/>
        </w:rPr>
        <w:t>33</w:t>
      </w:r>
      <w:r w:rsidR="00181BD8" w:rsidRPr="00EC4217">
        <w:rPr>
          <w:rFonts w:asciiTheme="minorHAnsi" w:hAnsiTheme="minorHAnsi" w:cstheme="minorHAnsi"/>
          <w:sz w:val="22"/>
          <w:szCs w:val="22"/>
        </w:rPr>
        <w:t xml:space="preserve"> jongens (</w:t>
      </w:r>
      <w:r w:rsidR="00D763EF" w:rsidRPr="00EC4217">
        <w:rPr>
          <w:rFonts w:asciiTheme="minorHAnsi" w:hAnsiTheme="minorHAnsi" w:cstheme="minorHAnsi"/>
          <w:sz w:val="22"/>
          <w:szCs w:val="22"/>
        </w:rPr>
        <w:t>+8</w:t>
      </w:r>
      <w:r w:rsidR="00181BD8" w:rsidRPr="00EC4217">
        <w:rPr>
          <w:rFonts w:asciiTheme="minorHAnsi" w:hAnsiTheme="minorHAnsi" w:cstheme="minorHAnsi"/>
          <w:sz w:val="22"/>
          <w:szCs w:val="22"/>
        </w:rPr>
        <w:t xml:space="preserve">) / </w:t>
      </w:r>
      <w:r w:rsidR="00D763EF" w:rsidRPr="00EC4217">
        <w:rPr>
          <w:rFonts w:asciiTheme="minorHAnsi" w:hAnsiTheme="minorHAnsi" w:cstheme="minorHAnsi"/>
          <w:sz w:val="22"/>
          <w:szCs w:val="22"/>
        </w:rPr>
        <w:t>28</w:t>
      </w:r>
      <w:r w:rsidR="00181BD8" w:rsidRPr="00EC4217">
        <w:rPr>
          <w:rFonts w:asciiTheme="minorHAnsi" w:hAnsiTheme="minorHAnsi" w:cstheme="minorHAnsi"/>
          <w:sz w:val="22"/>
          <w:szCs w:val="22"/>
        </w:rPr>
        <w:t xml:space="preserve"> meisjes (</w:t>
      </w:r>
      <w:r w:rsidR="00D763EF" w:rsidRPr="00EC4217">
        <w:rPr>
          <w:rFonts w:asciiTheme="minorHAnsi" w:hAnsiTheme="minorHAnsi" w:cstheme="minorHAnsi"/>
          <w:sz w:val="22"/>
          <w:szCs w:val="22"/>
        </w:rPr>
        <w:t>-5</w:t>
      </w:r>
      <w:r w:rsidR="00181BD8" w:rsidRPr="00EC4217">
        <w:rPr>
          <w:rFonts w:asciiTheme="minorHAnsi" w:hAnsiTheme="minorHAnsi" w:cstheme="minorHAnsi"/>
          <w:sz w:val="22"/>
          <w:szCs w:val="22"/>
        </w:rPr>
        <w:t>))</w:t>
      </w:r>
      <w:r w:rsidR="00181BD8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181BD8" w:rsidRPr="00EC4217">
        <w:rPr>
          <w:rFonts w:asciiTheme="minorHAnsi" w:hAnsiTheme="minorHAnsi" w:cstheme="minorHAnsi"/>
          <w:sz w:val="22"/>
          <w:szCs w:val="22"/>
        </w:rPr>
        <w:t xml:space="preserve"> </w:t>
      </w:r>
      <w:r w:rsidR="00181BD8" w:rsidRPr="00EC4217">
        <w:rPr>
          <w:rFonts w:asciiTheme="minorHAnsi" w:hAnsiTheme="minorHAnsi" w:cstheme="minorHAnsi"/>
          <w:sz w:val="22"/>
          <w:szCs w:val="22"/>
        </w:rPr>
        <w:tab/>
      </w:r>
      <w:r w:rsidR="00EB7E4B" w:rsidRPr="00EC4217">
        <w:rPr>
          <w:rFonts w:asciiTheme="minorHAnsi" w:hAnsiTheme="minorHAnsi" w:cstheme="minorHAnsi"/>
          <w:sz w:val="22"/>
          <w:szCs w:val="22"/>
        </w:rPr>
        <w:t>-</w:t>
      </w:r>
      <w:r w:rsidR="00181BD8" w:rsidRPr="00EC4217">
        <w:rPr>
          <w:rFonts w:asciiTheme="minorHAnsi" w:hAnsiTheme="minorHAnsi" w:cstheme="minorHAnsi"/>
          <w:sz w:val="22"/>
          <w:szCs w:val="22"/>
        </w:rPr>
        <w:t>Humaniora: 4</w:t>
      </w:r>
      <w:r w:rsidR="004E5A35" w:rsidRPr="00EC4217">
        <w:rPr>
          <w:rFonts w:asciiTheme="minorHAnsi" w:hAnsiTheme="minorHAnsi" w:cstheme="minorHAnsi"/>
          <w:sz w:val="22"/>
          <w:szCs w:val="22"/>
        </w:rPr>
        <w:t>8</w:t>
      </w:r>
      <w:r w:rsidR="00181BD8" w:rsidRPr="00EC4217">
        <w:rPr>
          <w:rFonts w:asciiTheme="minorHAnsi" w:hAnsiTheme="minorHAnsi" w:cstheme="minorHAnsi"/>
          <w:sz w:val="22"/>
          <w:szCs w:val="22"/>
        </w:rPr>
        <w:t xml:space="preserve"> (-</w:t>
      </w:r>
      <w:r w:rsidR="004E5A35" w:rsidRPr="00EC4217">
        <w:rPr>
          <w:rFonts w:asciiTheme="minorHAnsi" w:hAnsiTheme="minorHAnsi" w:cstheme="minorHAnsi"/>
          <w:sz w:val="22"/>
          <w:szCs w:val="22"/>
        </w:rPr>
        <w:t>1</w:t>
      </w:r>
      <w:r w:rsidR="00181BD8" w:rsidRPr="00EC4217">
        <w:rPr>
          <w:rFonts w:asciiTheme="minorHAnsi" w:hAnsiTheme="minorHAnsi" w:cstheme="minorHAnsi"/>
          <w:sz w:val="22"/>
          <w:szCs w:val="22"/>
        </w:rPr>
        <w:t>)</w:t>
      </w:r>
      <w:r w:rsidR="00181BD8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 xml:space="preserve"> </w:t>
      </w:r>
      <w:r w:rsidR="00181BD8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EB7E4B" w:rsidRPr="00EC4217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181BD8" w:rsidRPr="00EC4217">
        <w:rPr>
          <w:rFonts w:asciiTheme="minorHAnsi" w:hAnsiTheme="minorHAnsi" w:cstheme="minorHAnsi"/>
          <w:sz w:val="22"/>
          <w:szCs w:val="22"/>
        </w:rPr>
        <w:t xml:space="preserve">Lagere school: </w:t>
      </w:r>
      <w:r w:rsidR="004E5A35" w:rsidRPr="00EC4217">
        <w:rPr>
          <w:rFonts w:asciiTheme="minorHAnsi" w:hAnsiTheme="minorHAnsi" w:cstheme="minorHAnsi"/>
          <w:sz w:val="22"/>
          <w:szCs w:val="22"/>
        </w:rPr>
        <w:t>6</w:t>
      </w:r>
      <w:r w:rsidR="00181BD8" w:rsidRPr="00EC4217">
        <w:rPr>
          <w:rFonts w:asciiTheme="minorHAnsi" w:hAnsiTheme="minorHAnsi" w:cstheme="minorHAnsi"/>
          <w:sz w:val="22"/>
          <w:szCs w:val="22"/>
        </w:rPr>
        <w:t xml:space="preserve"> (+</w:t>
      </w:r>
      <w:r w:rsidR="004E5A35" w:rsidRPr="00EC4217">
        <w:rPr>
          <w:rFonts w:asciiTheme="minorHAnsi" w:hAnsiTheme="minorHAnsi" w:cstheme="minorHAnsi"/>
          <w:sz w:val="22"/>
          <w:szCs w:val="22"/>
        </w:rPr>
        <w:t>1</w:t>
      </w:r>
      <w:r w:rsidR="00181BD8" w:rsidRPr="00EC4217">
        <w:rPr>
          <w:rFonts w:asciiTheme="minorHAnsi" w:hAnsiTheme="minorHAnsi" w:cstheme="minorHAnsi"/>
          <w:sz w:val="22"/>
          <w:szCs w:val="22"/>
        </w:rPr>
        <w:t>) (BSP)</w:t>
      </w:r>
      <w:r w:rsidR="00181BD8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 xml:space="preserve"> </w:t>
      </w:r>
      <w:r w:rsidR="00181BD8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EB7E4B" w:rsidRPr="00EC4217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181BD8" w:rsidRPr="00EC4217">
        <w:rPr>
          <w:rFonts w:asciiTheme="minorHAnsi" w:hAnsiTheme="minorHAnsi" w:cstheme="minorHAnsi"/>
          <w:sz w:val="22"/>
          <w:szCs w:val="22"/>
        </w:rPr>
        <w:t>Extra muros:</w:t>
      </w:r>
      <w:r w:rsidR="00DA4E2C" w:rsidRPr="00EC4217">
        <w:rPr>
          <w:rFonts w:asciiTheme="minorHAnsi" w:hAnsiTheme="minorHAnsi" w:cstheme="minorHAnsi"/>
          <w:sz w:val="22"/>
          <w:szCs w:val="22"/>
        </w:rPr>
        <w:t xml:space="preserve"> 7</w:t>
      </w:r>
      <w:r w:rsidR="00181BD8" w:rsidRPr="00EC4217">
        <w:rPr>
          <w:rFonts w:asciiTheme="minorHAnsi" w:hAnsiTheme="minorHAnsi" w:cstheme="minorHAnsi"/>
          <w:sz w:val="22"/>
          <w:szCs w:val="22"/>
        </w:rPr>
        <w:t xml:space="preserve"> (+</w:t>
      </w:r>
      <w:r w:rsidR="00DA4E2C" w:rsidRPr="00EC4217">
        <w:rPr>
          <w:rFonts w:asciiTheme="minorHAnsi" w:hAnsiTheme="minorHAnsi" w:cstheme="minorHAnsi"/>
          <w:sz w:val="22"/>
          <w:szCs w:val="22"/>
        </w:rPr>
        <w:t>3</w:t>
      </w:r>
      <w:r w:rsidR="00181BD8" w:rsidRPr="00EC4217">
        <w:rPr>
          <w:rFonts w:asciiTheme="minorHAnsi" w:hAnsiTheme="minorHAnsi" w:cstheme="minorHAnsi"/>
          <w:sz w:val="22"/>
          <w:szCs w:val="22"/>
        </w:rPr>
        <w:t>)  (</w:t>
      </w:r>
      <w:r w:rsidR="00DA4E2C" w:rsidRPr="00EC4217">
        <w:rPr>
          <w:rFonts w:asciiTheme="minorHAnsi" w:hAnsiTheme="minorHAnsi" w:cstheme="minorHAnsi"/>
          <w:sz w:val="22"/>
          <w:szCs w:val="22"/>
        </w:rPr>
        <w:t>4</w:t>
      </w:r>
      <w:r w:rsidR="00181BD8" w:rsidRPr="00EC4217">
        <w:rPr>
          <w:rFonts w:asciiTheme="minorHAnsi" w:hAnsiTheme="minorHAnsi" w:cstheme="minorHAnsi"/>
          <w:sz w:val="22"/>
          <w:szCs w:val="22"/>
        </w:rPr>
        <w:t xml:space="preserve"> DVM-HTB – </w:t>
      </w:r>
      <w:r w:rsidR="003975CE" w:rsidRPr="00EC4217">
        <w:rPr>
          <w:rFonts w:asciiTheme="minorHAnsi" w:hAnsiTheme="minorHAnsi" w:cstheme="minorHAnsi"/>
          <w:sz w:val="22"/>
          <w:szCs w:val="22"/>
        </w:rPr>
        <w:t>2 SMI-TIS</w:t>
      </w:r>
      <w:r w:rsidR="00181BD8" w:rsidRPr="00EC4217">
        <w:rPr>
          <w:rFonts w:asciiTheme="minorHAnsi" w:hAnsiTheme="minorHAnsi" w:cstheme="minorHAnsi"/>
          <w:sz w:val="22"/>
          <w:szCs w:val="22"/>
        </w:rPr>
        <w:t xml:space="preserve"> – 1VTI)</w:t>
      </w:r>
      <w:r w:rsidR="00181BD8" w:rsidRPr="00EC4217">
        <w:rPr>
          <w:rFonts w:asciiTheme="minorHAnsi" w:hAnsiTheme="minorHAnsi" w:cstheme="minorHAnsi"/>
          <w:sz w:val="22"/>
          <w:szCs w:val="22"/>
        </w:rPr>
        <w:br/>
        <w:t>-Leerlingenaantal in humaniora: 113</w:t>
      </w:r>
      <w:r w:rsidR="003975CE" w:rsidRPr="00EC4217">
        <w:rPr>
          <w:rFonts w:asciiTheme="minorHAnsi" w:hAnsiTheme="minorHAnsi" w:cstheme="minorHAnsi"/>
          <w:sz w:val="22"/>
          <w:szCs w:val="22"/>
        </w:rPr>
        <w:t>2</w:t>
      </w:r>
      <w:r w:rsidR="00181BD8" w:rsidRPr="00EC4217">
        <w:rPr>
          <w:rFonts w:asciiTheme="minorHAnsi" w:hAnsiTheme="minorHAnsi" w:cstheme="minorHAnsi"/>
          <w:sz w:val="22"/>
          <w:szCs w:val="22"/>
        </w:rPr>
        <w:t xml:space="preserve"> (</w:t>
      </w:r>
      <w:r w:rsidR="003975CE" w:rsidRPr="00EC4217">
        <w:rPr>
          <w:rFonts w:asciiTheme="minorHAnsi" w:hAnsiTheme="minorHAnsi" w:cstheme="minorHAnsi"/>
          <w:sz w:val="22"/>
          <w:szCs w:val="22"/>
        </w:rPr>
        <w:t>+2</w:t>
      </w:r>
      <w:r w:rsidR="00181BD8" w:rsidRPr="00EC4217">
        <w:rPr>
          <w:rFonts w:asciiTheme="minorHAnsi" w:hAnsiTheme="minorHAnsi" w:cstheme="minorHAnsi"/>
          <w:sz w:val="22"/>
          <w:szCs w:val="22"/>
        </w:rPr>
        <w:t xml:space="preserve"> vgl. met 01.09.202</w:t>
      </w:r>
      <w:r w:rsidR="003975CE" w:rsidRPr="00EC4217">
        <w:rPr>
          <w:rFonts w:asciiTheme="minorHAnsi" w:hAnsiTheme="minorHAnsi" w:cstheme="minorHAnsi"/>
          <w:sz w:val="22"/>
          <w:szCs w:val="22"/>
        </w:rPr>
        <w:t>3</w:t>
      </w:r>
      <w:r w:rsidR="00181BD8" w:rsidRPr="00EC4217">
        <w:rPr>
          <w:rFonts w:asciiTheme="minorHAnsi" w:hAnsiTheme="minorHAnsi" w:cstheme="minorHAnsi"/>
          <w:sz w:val="22"/>
          <w:szCs w:val="22"/>
        </w:rPr>
        <w:t>); de Zonneroos: 73 (</w:t>
      </w:r>
      <w:r w:rsidR="00A433F7" w:rsidRPr="00EC4217">
        <w:rPr>
          <w:rFonts w:asciiTheme="minorHAnsi" w:hAnsiTheme="minorHAnsi" w:cstheme="minorHAnsi"/>
          <w:sz w:val="22"/>
          <w:szCs w:val="22"/>
        </w:rPr>
        <w:t>=</w:t>
      </w:r>
      <w:r w:rsidR="00181BD8" w:rsidRPr="00EC4217">
        <w:rPr>
          <w:rFonts w:asciiTheme="minorHAnsi" w:hAnsiTheme="minorHAnsi" w:cstheme="minorHAnsi"/>
          <w:sz w:val="22"/>
          <w:szCs w:val="22"/>
        </w:rPr>
        <w:t xml:space="preserve">); Levensvreugde: </w:t>
      </w:r>
      <w:r w:rsidR="00290A63" w:rsidRPr="00EC4217">
        <w:rPr>
          <w:rFonts w:asciiTheme="minorHAnsi" w:hAnsiTheme="minorHAnsi" w:cstheme="minorHAnsi"/>
          <w:sz w:val="22"/>
          <w:szCs w:val="22"/>
        </w:rPr>
        <w:t>118</w:t>
      </w:r>
      <w:r w:rsidR="00181BD8" w:rsidRPr="00EC4217">
        <w:rPr>
          <w:rFonts w:asciiTheme="minorHAnsi" w:hAnsiTheme="minorHAnsi" w:cstheme="minorHAnsi"/>
          <w:sz w:val="22"/>
          <w:szCs w:val="22"/>
        </w:rPr>
        <w:t xml:space="preserve"> (</w:t>
      </w:r>
      <w:r w:rsidR="00290A63" w:rsidRPr="00EC4217">
        <w:rPr>
          <w:rFonts w:asciiTheme="minorHAnsi" w:hAnsiTheme="minorHAnsi" w:cstheme="minorHAnsi"/>
          <w:sz w:val="22"/>
          <w:szCs w:val="22"/>
        </w:rPr>
        <w:t>-4</w:t>
      </w:r>
      <w:r w:rsidR="00181BD8" w:rsidRPr="00EC4217">
        <w:rPr>
          <w:rFonts w:asciiTheme="minorHAnsi" w:hAnsiTheme="minorHAnsi" w:cstheme="minorHAnsi"/>
          <w:sz w:val="22"/>
          <w:szCs w:val="22"/>
        </w:rPr>
        <w:t>).</w:t>
      </w:r>
      <w:r w:rsidR="00181BD8" w:rsidRPr="00EC4217">
        <w:rPr>
          <w:rFonts w:asciiTheme="minorHAnsi" w:hAnsiTheme="minorHAnsi" w:cstheme="minorHAnsi"/>
          <w:sz w:val="22"/>
          <w:szCs w:val="22"/>
        </w:rPr>
        <w:br/>
      </w:r>
      <w:r w:rsidR="00181BD8" w:rsidRPr="00EC4217">
        <w:rPr>
          <w:rFonts w:asciiTheme="minorHAnsi" w:hAnsiTheme="minorHAnsi" w:cstheme="minorHAnsi"/>
          <w:color w:val="000000"/>
          <w:sz w:val="22"/>
          <w:szCs w:val="22"/>
        </w:rPr>
        <w:t>-Overzicht van de leerlingenaantallen in de SG IÑIGO:</w:t>
      </w:r>
      <w:r w:rsidR="00292E5C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292E5C" w:rsidRPr="00EC4217"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3F9397DA" wp14:editId="733C0883">
            <wp:extent cx="5760720" cy="1036320"/>
            <wp:effectExtent l="0" t="0" r="0" b="0"/>
            <wp:docPr id="53737130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37130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BD8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</w:p>
    <w:p w14:paraId="025F72E8" w14:textId="28E4F909" w:rsidR="0028003F" w:rsidRPr="00EC4217" w:rsidRDefault="0028003F" w:rsidP="003D41DA">
      <w:pPr>
        <w:numPr>
          <w:ilvl w:val="0"/>
          <w:numId w:val="48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 aanwending van het lestijdenpakket (lagere school en basisscholen)</w:t>
      </w:r>
      <w:r w:rsidR="00B53C34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t>-Zie bijlage van elke school.</w:t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br/>
        <w:t>-In LSC</w:t>
      </w:r>
      <w:r w:rsidR="008D39D3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094507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11) </w:t>
      </w:r>
      <w:r w:rsidR="00925F2C" w:rsidRPr="00EC4217">
        <w:rPr>
          <w:rFonts w:asciiTheme="minorHAnsi" w:hAnsiTheme="minorHAnsi" w:cstheme="minorHAnsi"/>
          <w:color w:val="000000"/>
          <w:sz w:val="22"/>
          <w:szCs w:val="22"/>
        </w:rPr>
        <w:t>en BSE</w:t>
      </w:r>
      <w:r w:rsidR="008D39D3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20A5E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(15) </w:t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zijn er ook uren ATN (Anderstalige Nieuwkomers); in </w:t>
      </w:r>
      <w:r w:rsidR="00F63CF5" w:rsidRPr="00EC4217">
        <w:rPr>
          <w:rFonts w:asciiTheme="minorHAnsi" w:hAnsiTheme="minorHAnsi" w:cstheme="minorHAnsi"/>
          <w:color w:val="000000"/>
          <w:sz w:val="22"/>
          <w:szCs w:val="22"/>
        </w:rPr>
        <w:t>LSC: 6 lln.</w:t>
      </w:r>
      <w:r w:rsidR="00982899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, in </w:t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t>BSE</w:t>
      </w:r>
      <w:r w:rsidR="00982899" w:rsidRPr="00EC4217">
        <w:rPr>
          <w:rFonts w:asciiTheme="minorHAnsi" w:hAnsiTheme="minorHAnsi" w:cstheme="minorHAnsi"/>
          <w:color w:val="000000"/>
          <w:sz w:val="22"/>
          <w:szCs w:val="22"/>
        </w:rPr>
        <w:t>: 8 lln. (3 kl, 5 lag)</w:t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. In BSP zijn er dit jaar (nog) geen AN’ers. </w:t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br/>
        <w:t>-</w:t>
      </w:r>
      <w:r w:rsidR="00E56775" w:rsidRPr="00EC4217">
        <w:rPr>
          <w:rFonts w:asciiTheme="minorHAnsi" w:hAnsiTheme="minorHAnsi" w:cstheme="minorHAnsi"/>
          <w:color w:val="000000"/>
          <w:sz w:val="22"/>
          <w:szCs w:val="22"/>
        </w:rPr>
        <w:t>LSC en BSE</w:t>
      </w:r>
      <w:r w:rsidR="00C20A5E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hebben GAN-uren (Gewezen Anderstalige Nieuwkomers): LSC: </w:t>
      </w:r>
      <w:r w:rsidR="00E56775" w:rsidRPr="00EC4217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t>; BSE:</w:t>
      </w:r>
      <w:r w:rsidR="003D41DA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 3</w:t>
      </w:r>
      <w:r w:rsidR="001A43BB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 (3 lag</w:t>
      </w:r>
      <w:r w:rsidR="009F21AB" w:rsidRPr="00EC421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3D41DA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3D41DA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-De 3 scholen hebben ook extra uren </w:t>
      </w:r>
      <w:r w:rsidR="00F3046A" w:rsidRPr="00EC4217">
        <w:rPr>
          <w:rFonts w:asciiTheme="minorHAnsi" w:hAnsiTheme="minorHAnsi" w:cstheme="minorHAnsi"/>
          <w:color w:val="000000"/>
          <w:sz w:val="22"/>
          <w:szCs w:val="22"/>
        </w:rPr>
        <w:t>i.k.v. de Oekraïnecrisis</w:t>
      </w:r>
      <w:r w:rsidR="00D43C9B" w:rsidRPr="00EC4217">
        <w:rPr>
          <w:rFonts w:asciiTheme="minorHAnsi" w:hAnsiTheme="minorHAnsi" w:cstheme="minorHAnsi"/>
          <w:color w:val="000000"/>
          <w:sz w:val="22"/>
          <w:szCs w:val="22"/>
        </w:rPr>
        <w:t>: LSC: 7, BSE: 3 (3 kl), BSP</w:t>
      </w:r>
      <w:r w:rsidR="003F1411" w:rsidRPr="00EC4217">
        <w:rPr>
          <w:rFonts w:asciiTheme="minorHAnsi" w:hAnsiTheme="minorHAnsi" w:cstheme="minorHAnsi"/>
          <w:color w:val="000000"/>
          <w:sz w:val="22"/>
          <w:szCs w:val="22"/>
        </w:rPr>
        <w:t>: 5 (1 kl, 4 lag.)</w:t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lastRenderedPageBreak/>
        <w:t>-Uren lerarenplatform: Voor de hele SG kregen we 15</w:t>
      </w:r>
      <w:r w:rsidR="00B73962" w:rsidRPr="00EC4217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 lestijden. Dat zijn er </w:t>
      </w:r>
      <w:r w:rsidR="00580FE1" w:rsidRPr="00EC4217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 meer dan in 202</w:t>
      </w:r>
      <w:r w:rsidR="00580FE1" w:rsidRPr="00EC4217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t>-2</w:t>
      </w:r>
      <w:r w:rsidR="00580FE1" w:rsidRPr="00EC4217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t>. We hebben 2</w:t>
      </w:r>
      <w:r w:rsidR="00493486" w:rsidRPr="00EC4217">
        <w:rPr>
          <w:rFonts w:asciiTheme="minorHAnsi" w:hAnsiTheme="minorHAnsi" w:cstheme="minorHAnsi"/>
          <w:color w:val="000000"/>
          <w:sz w:val="22"/>
          <w:szCs w:val="22"/>
        </w:rPr>
        <w:t>,5</w:t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 kleuteronderwijzers en 4 lkr. die aangeduid zijn voor het lager. </w:t>
      </w:r>
      <w:r w:rsidR="00493486" w:rsidRPr="00EC4217">
        <w:rPr>
          <w:rFonts w:asciiTheme="minorHAnsi" w:hAnsiTheme="minorHAnsi" w:cstheme="minorHAnsi"/>
          <w:color w:val="000000"/>
          <w:sz w:val="22"/>
          <w:szCs w:val="22"/>
        </w:rPr>
        <w:t>Alle ambten zijn echter nog niet ingevuld.</w:t>
      </w:r>
      <w:r w:rsidR="002C505A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 Aan </w:t>
      </w:r>
      <w:r w:rsidR="009E2D7E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elk van </w:t>
      </w:r>
      <w:r w:rsidR="002C505A" w:rsidRPr="00EC4217">
        <w:rPr>
          <w:rFonts w:asciiTheme="minorHAnsi" w:hAnsiTheme="minorHAnsi" w:cstheme="minorHAnsi"/>
          <w:color w:val="000000"/>
          <w:sz w:val="22"/>
          <w:szCs w:val="22"/>
        </w:rPr>
        <w:t>onze 3 scholen is een voltijdse kracht verankerd:</w:t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 LSC </w:t>
      </w:r>
      <w:r w:rsidR="00B46B52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en BSP </w:t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t>(lager) en BSE (kleuter)</w:t>
      </w:r>
      <w:r w:rsidR="000C2DAC" w:rsidRPr="00EC4217">
        <w:rPr>
          <w:rFonts w:asciiTheme="minorHAnsi" w:hAnsiTheme="minorHAnsi" w:cstheme="minorHAnsi"/>
          <w:color w:val="000000"/>
          <w:sz w:val="22"/>
          <w:szCs w:val="22"/>
        </w:rPr>
        <w:t>; deze zijn wel al ingevuld</w:t>
      </w:r>
      <w:r w:rsidR="009E2D7E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9E2D7E" w:rsidRPr="00EC4217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t>Vanaf de eerste dag van het schooljaar zijn deze reeds gedeeltelijk ingezet voor reguliere vervangingen.</w:t>
      </w:r>
      <w:r w:rsidR="00B53C34" w:rsidRPr="00EC4217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22C7D180" w14:textId="672FF6E6" w:rsidR="0028003F" w:rsidRPr="00EC4217" w:rsidRDefault="0028003F" w:rsidP="0028003F">
      <w:pPr>
        <w:numPr>
          <w:ilvl w:val="0"/>
          <w:numId w:val="48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De tewerkstelling</w:t>
      </w:r>
      <w:r w:rsidR="000A03E3" w:rsidRPr="00EC4217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br/>
      </w:r>
      <w:r w:rsidR="000A03E3" w:rsidRPr="00EC4217">
        <w:rPr>
          <w:rFonts w:asciiTheme="minorHAnsi" w:hAnsiTheme="minorHAnsi" w:cstheme="minorHAnsi"/>
          <w:color w:val="000000"/>
          <w:sz w:val="22"/>
          <w:szCs w:val="22"/>
        </w:rPr>
        <w:t>-Zie bijlage van elke school.</w:t>
      </w:r>
      <w:r w:rsidR="000A03E3" w:rsidRPr="00EC4217">
        <w:rPr>
          <w:rFonts w:asciiTheme="minorHAnsi" w:hAnsiTheme="minorHAnsi" w:cstheme="minorHAnsi"/>
          <w:color w:val="000000"/>
          <w:sz w:val="22"/>
          <w:szCs w:val="22"/>
        </w:rPr>
        <w:br/>
        <w:t xml:space="preserve">-Er zijn geen onderwijzers en kleuteronderwijzers meer beschikbaar. </w:t>
      </w:r>
      <w:r w:rsidR="00B1639A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Er zijn </w:t>
      </w:r>
      <w:r w:rsidR="00AD1538" w:rsidRPr="00EC4217">
        <w:rPr>
          <w:rFonts w:asciiTheme="minorHAnsi" w:hAnsiTheme="minorHAnsi" w:cstheme="minorHAnsi"/>
          <w:color w:val="000000"/>
          <w:sz w:val="22"/>
          <w:szCs w:val="22"/>
        </w:rPr>
        <w:t>nog lkr., nu werkzaam in het Brusselse, die de overstap maken en daarvoor zelfs ontslag nemen.</w:t>
      </w:r>
      <w:r w:rsidR="00FA7528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 Af en toe</w:t>
      </w:r>
      <w:r w:rsidR="000A03E3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 biedt er zich soms nog een kandidaat aan, weliswaar zonder pedagogisch diploma.</w:t>
      </w:r>
      <w:r w:rsidR="000A03E3" w:rsidRPr="00EC4217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66BCDD36" w14:textId="5F7A37A6" w:rsidR="0028003F" w:rsidRPr="00EC4217" w:rsidRDefault="0028003F" w:rsidP="0028003F">
      <w:pPr>
        <w:numPr>
          <w:ilvl w:val="0"/>
          <w:numId w:val="48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Ondertekening van aanwending en eventuele overdrachten</w:t>
      </w:r>
      <w:r w:rsidR="007B045D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7B045D" w:rsidRPr="00EC4217">
        <w:rPr>
          <w:rFonts w:asciiTheme="minorHAnsi" w:hAnsiTheme="minorHAnsi" w:cstheme="minorHAnsi"/>
          <w:color w:val="000000"/>
          <w:sz w:val="22"/>
          <w:szCs w:val="22"/>
        </w:rPr>
        <w:t>-Elke directeur laat de aanwezigen een handtekening zetten op het proces-verbaal i.v.m. de aanwending van het lestijdenpakket 202</w:t>
      </w:r>
      <w:r w:rsidR="003D262A" w:rsidRPr="00EC4217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7B045D" w:rsidRPr="00EC4217">
        <w:rPr>
          <w:rFonts w:asciiTheme="minorHAnsi" w:hAnsiTheme="minorHAnsi" w:cstheme="minorHAnsi"/>
          <w:color w:val="000000"/>
          <w:sz w:val="22"/>
          <w:szCs w:val="22"/>
        </w:rPr>
        <w:t>-2</w:t>
      </w:r>
      <w:r w:rsidR="003D262A" w:rsidRPr="00EC4217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7B045D" w:rsidRPr="00EC421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045D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</w:p>
    <w:p w14:paraId="767F5CEC" w14:textId="3974AF8E" w:rsidR="0028003F" w:rsidRPr="00EC4217" w:rsidRDefault="0028003F" w:rsidP="0028003F">
      <w:pPr>
        <w:numPr>
          <w:ilvl w:val="0"/>
          <w:numId w:val="48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 inhoudelijke doelstellingen en prioriteiten voor het schooljaar 2024-25</w:t>
      </w:r>
      <w:r w:rsidR="003D262A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3D262A" w:rsidRPr="00EC4217">
        <w:rPr>
          <w:rFonts w:asciiTheme="minorHAnsi" w:hAnsiTheme="minorHAnsi" w:cstheme="minorHAnsi"/>
          <w:color w:val="000000"/>
          <w:sz w:val="22"/>
          <w:szCs w:val="22"/>
        </w:rPr>
        <w:t>-Zie bijlage van elke school.</w:t>
      </w:r>
      <w:r w:rsidR="003D262A" w:rsidRPr="00EC4217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625BA995" w14:textId="77777777" w:rsidR="00197C03" w:rsidRPr="00EC4217" w:rsidRDefault="0028003F" w:rsidP="00141563">
      <w:pPr>
        <w:numPr>
          <w:ilvl w:val="0"/>
          <w:numId w:val="48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 onderwijsactualiteit:</w:t>
      </w: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 xml:space="preserve"> </w:t>
      </w: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a. De werking van de scholengemeenschap en de interne reaffectatiecommissie</w:t>
      </w:r>
      <w:r w:rsidR="00BA5991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BA5991" w:rsidRPr="00EC4217">
        <w:rPr>
          <w:rFonts w:asciiTheme="minorHAnsi" w:hAnsiTheme="minorHAnsi" w:cstheme="minorHAnsi"/>
          <w:color w:val="000000"/>
          <w:sz w:val="22"/>
          <w:szCs w:val="22"/>
        </w:rPr>
        <w:t>-Opvolging van de beoordelingen van de startende personeelsleden van 202</w:t>
      </w:r>
      <w:r w:rsidR="005A13B7" w:rsidRPr="00EC4217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BA5991" w:rsidRPr="00EC4217">
        <w:rPr>
          <w:rFonts w:asciiTheme="minorHAnsi" w:hAnsiTheme="minorHAnsi" w:cstheme="minorHAnsi"/>
          <w:color w:val="000000"/>
          <w:sz w:val="22"/>
          <w:szCs w:val="22"/>
        </w:rPr>
        <w:t>-24.</w:t>
      </w:r>
      <w:r w:rsidR="00BA5991" w:rsidRPr="00EC4217">
        <w:rPr>
          <w:rFonts w:asciiTheme="minorHAnsi" w:hAnsiTheme="minorHAnsi" w:cstheme="minorHAnsi"/>
          <w:color w:val="000000"/>
          <w:sz w:val="22"/>
          <w:szCs w:val="22"/>
        </w:rPr>
        <w:br/>
        <w:t>-Plaatsen van de personeelsleden met een TADD- of TABD-statuut.</w:t>
      </w:r>
      <w:r w:rsidR="00BA5991" w:rsidRPr="00EC4217">
        <w:rPr>
          <w:rFonts w:asciiTheme="minorHAnsi" w:hAnsiTheme="minorHAnsi" w:cstheme="minorHAnsi"/>
          <w:color w:val="000000"/>
          <w:sz w:val="22"/>
          <w:szCs w:val="22"/>
        </w:rPr>
        <w:br/>
        <w:t>-Invullen van alle nog niet-ingevulde plaatsen.</w:t>
      </w:r>
      <w:r w:rsidR="00BA5991" w:rsidRPr="00EC4217">
        <w:rPr>
          <w:rFonts w:asciiTheme="minorHAnsi" w:hAnsiTheme="minorHAnsi" w:cstheme="minorHAnsi"/>
          <w:color w:val="000000"/>
          <w:sz w:val="22"/>
          <w:szCs w:val="22"/>
        </w:rPr>
        <w:br/>
        <w:t>-Verdeling en invulling van het lerarenplatform.</w:t>
      </w:r>
      <w:r w:rsidR="00BA5991" w:rsidRPr="00EC4217">
        <w:rPr>
          <w:rFonts w:asciiTheme="minorHAnsi" w:hAnsiTheme="minorHAnsi" w:cstheme="minorHAnsi"/>
          <w:color w:val="000000"/>
          <w:sz w:val="22"/>
          <w:szCs w:val="22"/>
        </w:rPr>
        <w:br/>
        <w:t>-Bespreking bijeenkomst aanvangsbegeleiders en startende personeelsleden.</w:t>
      </w:r>
      <w:r w:rsidR="00BA5991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BA5991" w:rsidRPr="00EC4217">
        <w:rPr>
          <w:rFonts w:asciiTheme="minorHAnsi" w:hAnsiTheme="minorHAnsi" w:cstheme="minorHAnsi"/>
          <w:color w:val="000000"/>
          <w:sz w:val="22"/>
          <w:szCs w:val="22"/>
        </w:rPr>
        <w:t>-Voorbereiding gezamenlijke pedagogische studiedag van 21.03.2025.</w:t>
      </w:r>
      <w:r w:rsidR="00BA5991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BA5991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BA5991" w:rsidRPr="00EC4217">
        <w:rPr>
          <w:rFonts w:asciiTheme="minorHAnsi" w:hAnsiTheme="minorHAnsi" w:cstheme="minorHAnsi"/>
          <w:color w:val="000000"/>
          <w:sz w:val="22"/>
          <w:szCs w:val="22"/>
        </w:rPr>
        <w:t>-In 5 scholen van onze scholengemeenschap, waaronder BSE, zijn personeelsleden ter beschikking gesteld wegens ontstentenis van betrekking. Zij werden allemaal gereaffecteerd of weder tewerkgesteld in hun eigen school.</w:t>
      </w:r>
      <w:r w:rsidR="00BA5991" w:rsidRPr="00EC4217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 xml:space="preserve"> </w:t>
      </w: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b. Inschrijvingsbeleid 2024-2025 en 2025-26</w:t>
      </w:r>
      <w:r w:rsidR="005A13B7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5A13B7" w:rsidRPr="00EC4217">
        <w:rPr>
          <w:rFonts w:asciiTheme="minorHAnsi" w:hAnsiTheme="minorHAnsi" w:cstheme="minorHAnsi"/>
          <w:color w:val="000000"/>
          <w:sz w:val="22"/>
          <w:szCs w:val="22"/>
        </w:rPr>
        <w:t>-Er zal voor 2025-26, net zoals voor 2024-25, opnieuw digitaal aangemeld worden in onze 3 scholen. In sommige geboortejaren (kleuter) of leerjaren (lager) is er immers een capaciteitsprobleem.</w:t>
      </w:r>
      <w:r w:rsidR="005A13B7" w:rsidRPr="00EC4217">
        <w:rPr>
          <w:rFonts w:asciiTheme="minorHAnsi" w:hAnsiTheme="minorHAnsi" w:cstheme="minorHAnsi"/>
          <w:color w:val="000000"/>
          <w:sz w:val="22"/>
          <w:szCs w:val="22"/>
        </w:rPr>
        <w:br/>
        <w:t>-In Aalst zijn er nog enkele stedelijke scholen en de Vrije School Herdersem die fysiek inschrijven.</w:t>
      </w:r>
      <w:r w:rsidR="00E3048D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 Deze mogen pas beginnen inschrijven van</w:t>
      </w:r>
      <w:r w:rsidR="00181D43" w:rsidRPr="00EC4217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E3048D" w:rsidRPr="00EC4217">
        <w:rPr>
          <w:rFonts w:asciiTheme="minorHAnsi" w:hAnsiTheme="minorHAnsi" w:cstheme="minorHAnsi"/>
          <w:color w:val="000000"/>
          <w:sz w:val="22"/>
          <w:szCs w:val="22"/>
        </w:rPr>
        <w:t>f de dag dat de tickets mogen verzilverd word</w:t>
      </w:r>
      <w:r w:rsidR="00181D43" w:rsidRPr="00EC4217">
        <w:rPr>
          <w:rFonts w:asciiTheme="minorHAnsi" w:hAnsiTheme="minorHAnsi" w:cstheme="minorHAnsi"/>
          <w:color w:val="000000"/>
          <w:sz w:val="22"/>
          <w:szCs w:val="22"/>
        </w:rPr>
        <w:t>en, nl.</w:t>
      </w:r>
      <w:r w:rsidR="00947A65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 maandag 28.4.2025.</w:t>
      </w:r>
      <w:r w:rsidR="005A13B7" w:rsidRPr="00EC4217">
        <w:rPr>
          <w:rFonts w:asciiTheme="minorHAnsi" w:hAnsiTheme="minorHAnsi" w:cstheme="minorHAnsi"/>
          <w:color w:val="000000"/>
          <w:sz w:val="22"/>
          <w:szCs w:val="22"/>
        </w:rPr>
        <w:br/>
        <w:t>-Het digitaal aanmelden voor 2024-25 is vlot verlopen. We merken wel dat er -tot op de dag van vandaag- nog steeds leerlingen in- en uitgeschreven worden.</w:t>
      </w:r>
      <w:r w:rsidR="005A13B7" w:rsidRPr="00EC4217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 xml:space="preserve"> </w:t>
      </w: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c. Samenwerking met leersteuncentrum WAN</w:t>
      </w:r>
      <w:r w:rsidR="00197C03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197C03" w:rsidRPr="00EC4217">
        <w:rPr>
          <w:rFonts w:asciiTheme="minorHAnsi" w:hAnsiTheme="minorHAnsi" w:cstheme="minorHAnsi"/>
          <w:color w:val="000000"/>
          <w:sz w:val="22"/>
          <w:szCs w:val="22"/>
        </w:rPr>
        <w:t>-Sinds 01.09.2023 is het nieuwe leersteundecreet van kracht. Het vervangt het M-decreet (gestart in 2015).</w:t>
      </w:r>
      <w:r w:rsidR="00197C03" w:rsidRPr="00EC4217">
        <w:rPr>
          <w:rFonts w:asciiTheme="minorHAnsi" w:hAnsiTheme="minorHAnsi" w:cstheme="minorHAnsi"/>
          <w:color w:val="000000"/>
          <w:sz w:val="22"/>
          <w:szCs w:val="22"/>
        </w:rPr>
        <w:br/>
        <w:t>-Er wordt nu gewerkt met leersteuncentra. Zij vervangen de ondersteunings- en expertisenetwerken. Elke school heeft gekozen voor één LSC. Bij dit LSC  kan/moet de school terecht voor alle leersteun.</w:t>
      </w:r>
      <w:r w:rsidR="00197C03" w:rsidRPr="00EC4217">
        <w:rPr>
          <w:rFonts w:asciiTheme="minorHAnsi" w:hAnsiTheme="minorHAnsi" w:cstheme="minorHAnsi"/>
          <w:color w:val="000000"/>
          <w:sz w:val="22"/>
          <w:szCs w:val="22"/>
        </w:rPr>
        <w:br/>
        <w:t>-Vanaf dit schooljaar worden de leerondersteuners meer per scholengemeenschap ingezet. Men zoekt een evenwicht tussen zo weinig mogelijk verloop en toch de juiste ondersteuning.</w:t>
      </w:r>
    </w:p>
    <w:p w14:paraId="3CC65F60" w14:textId="0667138E" w:rsidR="00A5275E" w:rsidRPr="00BA4C69" w:rsidRDefault="0028003F" w:rsidP="00A5275E">
      <w:pPr>
        <w:spacing w:before="100" w:beforeAutospacing="1" w:after="100" w:afterAutospacing="1"/>
        <w:ind w:left="720"/>
        <w:rPr>
          <w:rFonts w:asciiTheme="majorHAnsi" w:hAnsiTheme="majorHAnsi" w:cstheme="majorHAnsi"/>
          <w:sz w:val="22"/>
          <w:szCs w:val="22"/>
        </w:rPr>
      </w:pP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br/>
        <w:t xml:space="preserve"> </w:t>
      </w: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d. </w:t>
      </w:r>
      <w:r w:rsidRPr="00EC421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Lerarentekort</w:t>
      </w: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11710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A11710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-In september 2023 </w:t>
      </w:r>
      <w:r w:rsidR="003B5908" w:rsidRPr="00EC4217">
        <w:rPr>
          <w:rFonts w:asciiTheme="minorHAnsi" w:hAnsiTheme="minorHAnsi" w:cstheme="minorHAnsi"/>
          <w:color w:val="000000"/>
          <w:sz w:val="22"/>
          <w:szCs w:val="22"/>
        </w:rPr>
        <w:t>werd</w:t>
      </w:r>
      <w:r w:rsidR="00A11710" w:rsidRPr="00EC4217">
        <w:rPr>
          <w:rFonts w:asciiTheme="minorHAnsi" w:hAnsiTheme="minorHAnsi" w:cstheme="minorHAnsi"/>
          <w:color w:val="000000"/>
          <w:sz w:val="22"/>
          <w:szCs w:val="22"/>
        </w:rPr>
        <w:t>en alle ambten in elke school ingevuld door personeelsleden met een gepast diploma.</w:t>
      </w:r>
      <w:r w:rsidR="003B5908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 Dit lukte ons dit schoolj</w:t>
      </w:r>
      <w:r w:rsidR="00935921" w:rsidRPr="00EC4217">
        <w:rPr>
          <w:rFonts w:asciiTheme="minorHAnsi" w:hAnsiTheme="minorHAnsi" w:cstheme="minorHAnsi"/>
          <w:color w:val="000000"/>
          <w:sz w:val="22"/>
          <w:szCs w:val="22"/>
        </w:rPr>
        <w:t>aar niet.</w:t>
      </w:r>
      <w:r w:rsidR="00A11710" w:rsidRPr="00EC4217">
        <w:rPr>
          <w:rFonts w:asciiTheme="minorHAnsi" w:hAnsiTheme="minorHAnsi" w:cstheme="minorHAnsi"/>
          <w:color w:val="000000"/>
          <w:sz w:val="22"/>
          <w:szCs w:val="22"/>
        </w:rPr>
        <w:br/>
        <w:t xml:space="preserve">-Voor het lerarenplatform </w:t>
      </w:r>
      <w:r w:rsidR="00935921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zoeken we nog steeds </w:t>
      </w:r>
      <w:r w:rsidR="008830C5" w:rsidRPr="00EC4217">
        <w:rPr>
          <w:rFonts w:asciiTheme="minorHAnsi" w:hAnsiTheme="minorHAnsi" w:cstheme="minorHAnsi"/>
          <w:color w:val="000000"/>
          <w:sz w:val="22"/>
          <w:szCs w:val="22"/>
        </w:rPr>
        <w:t>een aantal lkr.</w:t>
      </w:r>
      <w:r w:rsidR="00A11710" w:rsidRPr="00EC4217">
        <w:rPr>
          <w:rFonts w:asciiTheme="minorHAnsi" w:hAnsiTheme="minorHAnsi" w:cstheme="minorHAnsi"/>
          <w:color w:val="000000"/>
          <w:sz w:val="22"/>
          <w:szCs w:val="22"/>
        </w:rPr>
        <w:br/>
        <w:t>-We vrezen een groot tekort bij uitbraak corona, griepepidemie, … Ook zwangere kleuterjuffen zullen moeilijk te vervangen zijn</w:t>
      </w:r>
      <w:r w:rsidR="009C04EA" w:rsidRPr="00EC4217">
        <w:rPr>
          <w:rFonts w:asciiTheme="minorHAnsi" w:hAnsiTheme="minorHAnsi" w:cstheme="minorHAnsi"/>
          <w:color w:val="000000"/>
          <w:sz w:val="22"/>
          <w:szCs w:val="22"/>
        </w:rPr>
        <w:t>; zij moeten alleszins van de werkvloer verwijderd worden</w:t>
      </w:r>
      <w:r w:rsidR="00A11710" w:rsidRPr="00EC421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11710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6B4B6E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B4B6E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e. Onderwijsaccenten in het (toekomstig) Vlaams regeerakkoord </w:t>
      </w:r>
      <w:r w:rsidR="00EA39CE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FE6F6B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-De </w:t>
      </w:r>
      <w:r w:rsidR="006D2AFA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inhoud van </w:t>
      </w:r>
      <w:r w:rsidR="00DF3F85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het </w:t>
      </w:r>
      <w:r w:rsidR="00E218E8" w:rsidRPr="00EC4217">
        <w:rPr>
          <w:rFonts w:asciiTheme="minorHAnsi" w:hAnsiTheme="minorHAnsi" w:cstheme="minorHAnsi"/>
          <w:color w:val="000000"/>
          <w:sz w:val="22"/>
          <w:szCs w:val="22"/>
        </w:rPr>
        <w:t>Vlaams regeerakkoord op vlak van onderwijs zijn nog niet gekend.</w:t>
      </w:r>
      <w:r w:rsidR="003E68C2" w:rsidRPr="00EC4217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4A6BD8" w:rsidRPr="00EC4217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A02704" w:rsidRPr="00EC4217">
        <w:rPr>
          <w:rFonts w:asciiTheme="minorHAnsi" w:hAnsiTheme="minorHAnsi" w:cstheme="minorHAnsi"/>
          <w:color w:val="000000"/>
          <w:sz w:val="22"/>
          <w:szCs w:val="22"/>
        </w:rPr>
        <w:t>Aan v</w:t>
      </w:r>
      <w:r w:rsidR="004A6BD8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olgende punten </w:t>
      </w:r>
      <w:r w:rsidR="00A02704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zou </w:t>
      </w:r>
      <w:r w:rsidR="006269F2" w:rsidRPr="00EC4217">
        <w:rPr>
          <w:rFonts w:asciiTheme="minorHAnsi" w:hAnsiTheme="minorHAnsi" w:cstheme="minorHAnsi"/>
          <w:color w:val="000000"/>
          <w:sz w:val="22"/>
          <w:szCs w:val="22"/>
        </w:rPr>
        <w:t>veel aandacht gegeven worden:</w:t>
      </w:r>
      <w:r w:rsidR="006269F2" w:rsidRPr="00EC4217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</w:t>
      </w:r>
      <w:r w:rsidR="006269F2" w:rsidRPr="00EC4217">
        <w:rPr>
          <w:rFonts w:asciiTheme="minorHAnsi" w:hAnsiTheme="minorHAnsi" w:cstheme="minorHAnsi"/>
          <w:color w:val="000000"/>
          <w:sz w:val="22"/>
          <w:szCs w:val="22"/>
        </w:rPr>
        <w:tab/>
        <w:t>-veel aandacht voor Nederlands</w:t>
      </w:r>
      <w:r w:rsidR="006269F2" w:rsidRPr="00EC4217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</w:t>
      </w:r>
      <w:r w:rsidR="006269F2" w:rsidRPr="00EC4217">
        <w:rPr>
          <w:rFonts w:asciiTheme="minorHAnsi" w:hAnsiTheme="minorHAnsi" w:cstheme="minorHAnsi"/>
          <w:color w:val="000000"/>
          <w:sz w:val="22"/>
          <w:szCs w:val="22"/>
        </w:rPr>
        <w:tab/>
        <w:t>-</w:t>
      </w:r>
      <w:r w:rsidR="00403529" w:rsidRPr="00EC4217">
        <w:rPr>
          <w:rFonts w:asciiTheme="minorHAnsi" w:hAnsiTheme="minorHAnsi" w:cstheme="minorHAnsi"/>
          <w:color w:val="000000"/>
          <w:sz w:val="22"/>
          <w:szCs w:val="22"/>
        </w:rPr>
        <w:t>sterke leraren in de klas (maar nog geen lerarenpact</w:t>
      </w:r>
      <w:r w:rsidR="0087192A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 of specifieke maatregelen voor </w:t>
      </w:r>
      <w:r w:rsidR="0087192A" w:rsidRPr="00EC4217">
        <w:rPr>
          <w:rFonts w:asciiTheme="minorHAnsi" w:hAnsiTheme="minorHAnsi" w:cstheme="minorHAnsi"/>
          <w:color w:val="000000"/>
          <w:sz w:val="22"/>
          <w:szCs w:val="22"/>
        </w:rPr>
        <w:tab/>
        <w:t>werving)</w:t>
      </w:r>
      <w:r w:rsidR="00403529" w:rsidRPr="00EC421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403529" w:rsidRPr="00EC4217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</w:t>
      </w:r>
      <w:r w:rsidR="00403529" w:rsidRPr="00EC421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7192A" w:rsidRPr="00EC4217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403529" w:rsidRPr="00EC4217">
        <w:rPr>
          <w:rFonts w:asciiTheme="minorHAnsi" w:hAnsiTheme="minorHAnsi" w:cstheme="minorHAnsi"/>
          <w:color w:val="000000"/>
          <w:sz w:val="22"/>
          <w:szCs w:val="22"/>
        </w:rPr>
        <w:t>focus op kwaliteit en excellentie</w:t>
      </w:r>
      <w:r w:rsidR="0087192A" w:rsidRPr="00EC4217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</w:t>
      </w:r>
      <w:r w:rsidR="0087192A" w:rsidRPr="00EC421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0532E" w:rsidRPr="00EC4217">
        <w:rPr>
          <w:rFonts w:asciiTheme="minorHAnsi" w:hAnsiTheme="minorHAnsi" w:cstheme="minorHAnsi"/>
          <w:color w:val="000000"/>
          <w:sz w:val="22"/>
          <w:szCs w:val="22"/>
        </w:rPr>
        <w:t>-zorg, inclusie en maatwerk</w:t>
      </w:r>
      <w:r w:rsidR="0090532E" w:rsidRPr="00EC4217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</w:t>
      </w:r>
      <w:r w:rsidR="0090532E" w:rsidRPr="00EC4217">
        <w:rPr>
          <w:rFonts w:asciiTheme="minorHAnsi" w:hAnsiTheme="minorHAnsi" w:cstheme="minorHAnsi"/>
          <w:color w:val="000000"/>
          <w:sz w:val="22"/>
          <w:szCs w:val="22"/>
        </w:rPr>
        <w:tab/>
        <w:t>-samen school maken, de ouders meer betrekken</w:t>
      </w:r>
      <w:r w:rsidR="0090532E" w:rsidRPr="00EC4217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</w:t>
      </w:r>
      <w:r w:rsidR="0090532E" w:rsidRPr="00EC4217">
        <w:rPr>
          <w:rFonts w:asciiTheme="minorHAnsi" w:hAnsiTheme="minorHAnsi" w:cstheme="minorHAnsi"/>
          <w:color w:val="000000"/>
          <w:sz w:val="22"/>
          <w:szCs w:val="22"/>
        </w:rPr>
        <w:tab/>
        <w:t>-aandacht voor schoolinfrastruc</w:t>
      </w:r>
      <w:r w:rsidR="00E01FC5" w:rsidRPr="00EC4217">
        <w:rPr>
          <w:rFonts w:asciiTheme="minorHAnsi" w:hAnsiTheme="minorHAnsi" w:cstheme="minorHAnsi"/>
          <w:color w:val="000000"/>
          <w:sz w:val="22"/>
          <w:szCs w:val="22"/>
        </w:rPr>
        <w:t>tuur</w:t>
      </w:r>
      <w:r w:rsidR="00E01FC5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E01FC5" w:rsidRPr="00EC4217">
        <w:rPr>
          <w:rFonts w:asciiTheme="minorHAnsi" w:hAnsiTheme="minorHAnsi" w:cstheme="minorHAnsi"/>
          <w:color w:val="000000"/>
          <w:sz w:val="22"/>
          <w:szCs w:val="22"/>
        </w:rPr>
        <w:t>De onderwijsverstrekkers (vb. KOV) zijn er niet gerust in.</w:t>
      </w:r>
      <w:r w:rsidR="00833B1C" w:rsidRPr="00EC4217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 xml:space="preserve"> </w:t>
      </w: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f. Doorlichting (inspectie)</w:t>
      </w:r>
      <w:r w:rsidR="00E00816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E00816" w:rsidRPr="00EC4217">
        <w:rPr>
          <w:rFonts w:asciiTheme="minorHAnsi" w:hAnsiTheme="minorHAnsi" w:cstheme="minorHAnsi"/>
          <w:color w:val="000000"/>
          <w:sz w:val="22"/>
          <w:szCs w:val="22"/>
        </w:rPr>
        <w:t>-LSC kreeg doorlichting van 1</w:t>
      </w:r>
      <w:r w:rsidR="0080767D" w:rsidRPr="00EC4217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E00816" w:rsidRPr="00EC4217">
        <w:rPr>
          <w:rFonts w:asciiTheme="minorHAnsi" w:hAnsiTheme="minorHAnsi" w:cstheme="minorHAnsi"/>
          <w:color w:val="000000"/>
          <w:sz w:val="22"/>
          <w:szCs w:val="22"/>
        </w:rPr>
        <w:t>-1</w:t>
      </w:r>
      <w:r w:rsidR="0080767D" w:rsidRPr="00EC4217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E00816" w:rsidRPr="00EC4217">
        <w:rPr>
          <w:rFonts w:asciiTheme="minorHAnsi" w:hAnsiTheme="minorHAnsi" w:cstheme="minorHAnsi"/>
          <w:color w:val="000000"/>
          <w:sz w:val="22"/>
          <w:szCs w:val="22"/>
        </w:rPr>
        <w:t>.09.2024.</w:t>
      </w:r>
      <w:r w:rsidR="008B2E4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135B5">
        <w:rPr>
          <w:rFonts w:asciiTheme="minorHAnsi" w:hAnsiTheme="minorHAnsi" w:cstheme="minorHAnsi"/>
          <w:color w:val="000000"/>
          <w:sz w:val="22"/>
          <w:szCs w:val="22"/>
        </w:rPr>
        <w:t>Vorige doorlichting was in 1e trimester 2013-14</w:t>
      </w:r>
      <w:r w:rsidR="00BA4C6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6A1B34" w:rsidRPr="00EC4217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0A5653" w:rsidRPr="00EC4217">
        <w:rPr>
          <w:rFonts w:asciiTheme="majorHAnsi" w:hAnsiTheme="majorHAnsi" w:cstheme="majorHAnsi"/>
          <w:sz w:val="22"/>
          <w:szCs w:val="22"/>
        </w:rPr>
        <w:t xml:space="preserve">-Volgende items </w:t>
      </w:r>
      <w:r w:rsidR="0080767D" w:rsidRPr="00EC4217">
        <w:rPr>
          <w:rFonts w:asciiTheme="majorHAnsi" w:hAnsiTheme="majorHAnsi" w:cstheme="majorHAnsi"/>
          <w:sz w:val="22"/>
          <w:szCs w:val="22"/>
        </w:rPr>
        <w:t>stonden</w:t>
      </w:r>
      <w:r w:rsidR="000A5653" w:rsidRPr="00EC4217">
        <w:rPr>
          <w:rFonts w:asciiTheme="majorHAnsi" w:hAnsiTheme="majorHAnsi" w:cstheme="majorHAnsi"/>
          <w:sz w:val="22"/>
          <w:szCs w:val="22"/>
        </w:rPr>
        <w:t xml:space="preserve"> in de Focus:</w:t>
      </w:r>
      <w:r w:rsidR="000A5653" w:rsidRPr="00EC4217">
        <w:rPr>
          <w:rFonts w:asciiTheme="majorHAnsi" w:hAnsiTheme="majorHAnsi" w:cstheme="majorHAnsi"/>
          <w:sz w:val="22"/>
          <w:szCs w:val="22"/>
        </w:rPr>
        <w:tab/>
      </w:r>
      <w:r w:rsidR="00623ED4" w:rsidRPr="00EC4217">
        <w:rPr>
          <w:rFonts w:asciiTheme="majorHAnsi" w:hAnsiTheme="majorHAnsi" w:cstheme="majorHAnsi"/>
          <w:sz w:val="22"/>
          <w:szCs w:val="22"/>
        </w:rPr>
        <w:br/>
        <w:t xml:space="preserve"> </w:t>
      </w:r>
      <w:r w:rsidR="00623ED4" w:rsidRPr="00EC4217">
        <w:rPr>
          <w:rFonts w:asciiTheme="majorHAnsi" w:hAnsiTheme="majorHAnsi" w:cstheme="majorHAnsi"/>
          <w:sz w:val="22"/>
          <w:szCs w:val="22"/>
        </w:rPr>
        <w:tab/>
      </w:r>
      <w:r w:rsidR="000A5653" w:rsidRPr="00EC4217">
        <w:rPr>
          <w:rFonts w:asciiTheme="majorHAnsi" w:hAnsiTheme="majorHAnsi" w:cstheme="majorHAnsi"/>
          <w:sz w:val="22"/>
          <w:szCs w:val="22"/>
        </w:rPr>
        <w:t>-onderzoek van kwaliteitsontwikkeling</w:t>
      </w:r>
      <w:r w:rsidR="00623ED4" w:rsidRPr="00EC4217">
        <w:rPr>
          <w:rFonts w:asciiTheme="majorHAnsi" w:hAnsiTheme="majorHAnsi" w:cstheme="majorHAnsi"/>
          <w:sz w:val="22"/>
          <w:szCs w:val="22"/>
        </w:rPr>
        <w:br/>
      </w:r>
      <w:r w:rsidR="000A5653" w:rsidRPr="00EC4217">
        <w:rPr>
          <w:rFonts w:asciiTheme="majorHAnsi" w:hAnsiTheme="majorHAnsi" w:cstheme="majorHAnsi"/>
          <w:sz w:val="22"/>
          <w:szCs w:val="22"/>
        </w:rPr>
        <w:tab/>
        <w:t>-onderzoek van de onderwijsleerpraktijk: Nederlands</w:t>
      </w:r>
      <w:r w:rsidR="00623ED4" w:rsidRPr="00EC4217">
        <w:rPr>
          <w:rFonts w:asciiTheme="majorHAnsi" w:hAnsiTheme="majorHAnsi" w:cstheme="majorHAnsi"/>
          <w:sz w:val="22"/>
          <w:szCs w:val="22"/>
        </w:rPr>
        <w:br/>
      </w:r>
      <w:r w:rsidR="000A5653" w:rsidRPr="00EC4217">
        <w:rPr>
          <w:rFonts w:asciiTheme="majorHAnsi" w:hAnsiTheme="majorHAnsi" w:cstheme="majorHAnsi"/>
          <w:sz w:val="22"/>
          <w:szCs w:val="22"/>
        </w:rPr>
        <w:tab/>
        <w:t xml:space="preserve">-onderzoek van de leerlingenbegeleiding met oog op inclusie en gelijke </w:t>
      </w:r>
      <w:r w:rsidR="000A5653" w:rsidRPr="00EC4217">
        <w:rPr>
          <w:rFonts w:asciiTheme="majorHAnsi" w:hAnsiTheme="majorHAnsi" w:cstheme="majorHAnsi"/>
          <w:sz w:val="22"/>
          <w:szCs w:val="22"/>
        </w:rPr>
        <w:tab/>
        <w:t>onderwijskansen</w:t>
      </w:r>
      <w:r w:rsidR="00BA4C69">
        <w:rPr>
          <w:rFonts w:asciiTheme="majorHAnsi" w:hAnsiTheme="majorHAnsi" w:cstheme="majorHAnsi"/>
          <w:sz w:val="22"/>
          <w:szCs w:val="22"/>
        </w:rPr>
        <w:br/>
        <w:t>-Beoordeling</w:t>
      </w:r>
      <w:r w:rsidR="005E4968">
        <w:rPr>
          <w:rFonts w:asciiTheme="majorHAnsi" w:hAnsiTheme="majorHAnsi" w:cstheme="majorHAnsi"/>
          <w:sz w:val="22"/>
          <w:szCs w:val="22"/>
        </w:rPr>
        <w:t>:</w:t>
      </w:r>
      <w:r w:rsidR="005E4968">
        <w:rPr>
          <w:rFonts w:asciiTheme="majorHAnsi" w:hAnsiTheme="majorHAnsi" w:cstheme="majorHAnsi"/>
          <w:sz w:val="22"/>
          <w:szCs w:val="22"/>
        </w:rPr>
        <w:tab/>
        <w:t>-Nederlands:</w:t>
      </w:r>
      <w:r w:rsidR="004B1474">
        <w:rPr>
          <w:rFonts w:asciiTheme="majorHAnsi" w:hAnsiTheme="majorHAnsi" w:cstheme="majorHAnsi"/>
          <w:sz w:val="22"/>
          <w:szCs w:val="22"/>
        </w:rPr>
        <w:tab/>
        <w:t>-</w:t>
      </w:r>
      <w:r w:rsidR="005E4968">
        <w:rPr>
          <w:rFonts w:asciiTheme="majorHAnsi" w:hAnsiTheme="majorHAnsi" w:cstheme="majorHAnsi"/>
          <w:sz w:val="22"/>
          <w:szCs w:val="22"/>
        </w:rPr>
        <w:t>te</w:t>
      </w:r>
      <w:r w:rsidR="004B1474">
        <w:rPr>
          <w:rFonts w:asciiTheme="majorHAnsi" w:hAnsiTheme="majorHAnsi" w:cstheme="majorHAnsi"/>
          <w:sz w:val="22"/>
          <w:szCs w:val="22"/>
        </w:rPr>
        <w:t xml:space="preserve"> </w:t>
      </w:r>
      <w:r w:rsidR="005E4968">
        <w:rPr>
          <w:rFonts w:asciiTheme="majorHAnsi" w:hAnsiTheme="majorHAnsi" w:cstheme="majorHAnsi"/>
          <w:sz w:val="22"/>
          <w:szCs w:val="22"/>
        </w:rPr>
        <w:t>veel aandacht aan spelling en taalbeschouwing</w:t>
      </w:r>
      <w:r w:rsidR="004B1474">
        <w:rPr>
          <w:rFonts w:asciiTheme="majorHAnsi" w:hAnsiTheme="majorHAnsi" w:cstheme="majorHAnsi"/>
          <w:sz w:val="22"/>
          <w:szCs w:val="22"/>
        </w:rPr>
        <w:br/>
        <w:t xml:space="preserve"> </w:t>
      </w:r>
      <w:r w:rsidR="004B1474">
        <w:rPr>
          <w:rFonts w:asciiTheme="majorHAnsi" w:hAnsiTheme="majorHAnsi" w:cstheme="majorHAnsi"/>
          <w:sz w:val="22"/>
          <w:szCs w:val="22"/>
        </w:rPr>
        <w:tab/>
      </w:r>
      <w:r w:rsidR="004B1474">
        <w:rPr>
          <w:rFonts w:asciiTheme="majorHAnsi" w:hAnsiTheme="majorHAnsi" w:cstheme="majorHAnsi"/>
          <w:sz w:val="22"/>
          <w:szCs w:val="22"/>
        </w:rPr>
        <w:tab/>
      </w:r>
      <w:r w:rsidR="004B1474">
        <w:rPr>
          <w:rFonts w:asciiTheme="majorHAnsi" w:hAnsiTheme="majorHAnsi" w:cstheme="majorHAnsi"/>
          <w:sz w:val="22"/>
          <w:szCs w:val="22"/>
        </w:rPr>
        <w:tab/>
      </w:r>
      <w:r w:rsidR="004B1474">
        <w:rPr>
          <w:rFonts w:asciiTheme="majorHAnsi" w:hAnsiTheme="majorHAnsi" w:cstheme="majorHAnsi"/>
          <w:sz w:val="22"/>
          <w:szCs w:val="22"/>
        </w:rPr>
        <w:tab/>
        <w:t>-te weinig aandacht aan luisteren, spreken en stellen</w:t>
      </w:r>
      <w:r w:rsidR="00C35676">
        <w:rPr>
          <w:rFonts w:asciiTheme="majorHAnsi" w:hAnsiTheme="majorHAnsi" w:cstheme="majorHAnsi"/>
          <w:sz w:val="22"/>
          <w:szCs w:val="22"/>
        </w:rPr>
        <w:br/>
        <w:t xml:space="preserve"> </w:t>
      </w:r>
      <w:r w:rsidR="00C35676">
        <w:rPr>
          <w:rFonts w:asciiTheme="majorHAnsi" w:hAnsiTheme="majorHAnsi" w:cstheme="majorHAnsi"/>
          <w:sz w:val="22"/>
          <w:szCs w:val="22"/>
        </w:rPr>
        <w:tab/>
      </w:r>
      <w:r w:rsidR="00C35676">
        <w:rPr>
          <w:rFonts w:asciiTheme="majorHAnsi" w:hAnsiTheme="majorHAnsi" w:cstheme="majorHAnsi"/>
          <w:sz w:val="22"/>
          <w:szCs w:val="22"/>
        </w:rPr>
        <w:tab/>
      </w:r>
      <w:r w:rsidR="00C35676">
        <w:rPr>
          <w:rFonts w:asciiTheme="majorHAnsi" w:hAnsiTheme="majorHAnsi" w:cstheme="majorHAnsi"/>
          <w:sz w:val="22"/>
          <w:szCs w:val="22"/>
        </w:rPr>
        <w:tab/>
      </w:r>
      <w:r w:rsidR="00C35676">
        <w:rPr>
          <w:rFonts w:asciiTheme="majorHAnsi" w:hAnsiTheme="majorHAnsi" w:cstheme="majorHAnsi"/>
          <w:sz w:val="22"/>
          <w:szCs w:val="22"/>
        </w:rPr>
        <w:tab/>
        <w:t>-lezen: meer op elkaar afstemmen</w:t>
      </w:r>
      <w:r w:rsidR="00C35676">
        <w:rPr>
          <w:rFonts w:asciiTheme="majorHAnsi" w:hAnsiTheme="majorHAnsi" w:cstheme="majorHAnsi"/>
          <w:sz w:val="22"/>
          <w:szCs w:val="22"/>
        </w:rPr>
        <w:br/>
        <w:t xml:space="preserve"> </w:t>
      </w:r>
      <w:r w:rsidR="00C35676">
        <w:rPr>
          <w:rFonts w:asciiTheme="majorHAnsi" w:hAnsiTheme="majorHAnsi" w:cstheme="majorHAnsi"/>
          <w:sz w:val="22"/>
          <w:szCs w:val="22"/>
        </w:rPr>
        <w:tab/>
      </w:r>
      <w:r w:rsidR="00C35676">
        <w:rPr>
          <w:rFonts w:asciiTheme="majorHAnsi" w:hAnsiTheme="majorHAnsi" w:cstheme="majorHAnsi"/>
          <w:sz w:val="22"/>
          <w:szCs w:val="22"/>
        </w:rPr>
        <w:tab/>
      </w:r>
      <w:r w:rsidR="00C35676">
        <w:rPr>
          <w:rFonts w:asciiTheme="majorHAnsi" w:hAnsiTheme="majorHAnsi" w:cstheme="majorHAnsi"/>
          <w:sz w:val="22"/>
          <w:szCs w:val="22"/>
        </w:rPr>
        <w:tab/>
      </w:r>
      <w:r w:rsidR="00C35676">
        <w:rPr>
          <w:rFonts w:asciiTheme="majorHAnsi" w:hAnsiTheme="majorHAnsi" w:cstheme="majorHAnsi"/>
          <w:sz w:val="22"/>
          <w:szCs w:val="22"/>
        </w:rPr>
        <w:tab/>
      </w:r>
      <w:r w:rsidR="00A5275E">
        <w:rPr>
          <w:rFonts w:asciiTheme="majorHAnsi" w:hAnsiTheme="majorHAnsi" w:cstheme="majorHAnsi"/>
          <w:sz w:val="22"/>
          <w:szCs w:val="22"/>
        </w:rPr>
        <w:t>-gunstig advies</w:t>
      </w:r>
      <w:r w:rsidR="00A5275E">
        <w:rPr>
          <w:rFonts w:asciiTheme="majorHAnsi" w:hAnsiTheme="majorHAnsi" w:cstheme="majorHAnsi"/>
          <w:sz w:val="22"/>
          <w:szCs w:val="22"/>
        </w:rPr>
        <w:br/>
        <w:t xml:space="preserve"> </w:t>
      </w:r>
      <w:r w:rsidR="00A5275E">
        <w:rPr>
          <w:rFonts w:asciiTheme="majorHAnsi" w:hAnsiTheme="majorHAnsi" w:cstheme="majorHAnsi"/>
          <w:sz w:val="22"/>
          <w:szCs w:val="22"/>
        </w:rPr>
        <w:tab/>
      </w:r>
      <w:r w:rsidR="00A5275E">
        <w:rPr>
          <w:rFonts w:asciiTheme="majorHAnsi" w:hAnsiTheme="majorHAnsi" w:cstheme="majorHAnsi"/>
          <w:sz w:val="22"/>
          <w:szCs w:val="22"/>
        </w:rPr>
        <w:tab/>
        <w:t>-</w:t>
      </w:r>
      <w:r w:rsidR="002D7D2B">
        <w:rPr>
          <w:rFonts w:asciiTheme="majorHAnsi" w:hAnsiTheme="majorHAnsi" w:cstheme="majorHAnsi"/>
          <w:sz w:val="22"/>
          <w:szCs w:val="22"/>
        </w:rPr>
        <w:t>leerlingbegeleiding:</w:t>
      </w:r>
      <w:r w:rsidR="002D7D2B">
        <w:rPr>
          <w:rFonts w:asciiTheme="majorHAnsi" w:hAnsiTheme="majorHAnsi" w:cstheme="majorHAnsi"/>
          <w:sz w:val="22"/>
          <w:szCs w:val="22"/>
        </w:rPr>
        <w:tab/>
        <w:t>-inspectie verwacht een apart GOK-plan</w:t>
      </w:r>
      <w:r w:rsidR="00392FD1">
        <w:rPr>
          <w:rFonts w:asciiTheme="majorHAnsi" w:hAnsiTheme="majorHAnsi" w:cstheme="majorHAnsi"/>
          <w:sz w:val="22"/>
          <w:szCs w:val="22"/>
        </w:rPr>
        <w:br/>
        <w:t xml:space="preserve"> </w:t>
      </w:r>
      <w:r w:rsidR="00392FD1">
        <w:rPr>
          <w:rFonts w:asciiTheme="majorHAnsi" w:hAnsiTheme="majorHAnsi" w:cstheme="majorHAnsi"/>
          <w:sz w:val="22"/>
          <w:szCs w:val="22"/>
        </w:rPr>
        <w:tab/>
      </w:r>
      <w:r w:rsidR="00392FD1">
        <w:rPr>
          <w:rFonts w:asciiTheme="majorHAnsi" w:hAnsiTheme="majorHAnsi" w:cstheme="majorHAnsi"/>
          <w:sz w:val="22"/>
          <w:szCs w:val="22"/>
        </w:rPr>
        <w:tab/>
      </w:r>
      <w:r w:rsidR="00392FD1">
        <w:rPr>
          <w:rFonts w:asciiTheme="majorHAnsi" w:hAnsiTheme="majorHAnsi" w:cstheme="majorHAnsi"/>
          <w:sz w:val="22"/>
          <w:szCs w:val="22"/>
        </w:rPr>
        <w:tab/>
      </w:r>
      <w:r w:rsidR="00392FD1">
        <w:rPr>
          <w:rFonts w:asciiTheme="majorHAnsi" w:hAnsiTheme="majorHAnsi" w:cstheme="majorHAnsi"/>
          <w:sz w:val="22"/>
          <w:szCs w:val="22"/>
        </w:rPr>
        <w:tab/>
      </w:r>
      <w:r w:rsidR="00392FD1">
        <w:rPr>
          <w:rFonts w:asciiTheme="majorHAnsi" w:hAnsiTheme="majorHAnsi" w:cstheme="majorHAnsi"/>
          <w:sz w:val="22"/>
          <w:szCs w:val="22"/>
        </w:rPr>
        <w:tab/>
        <w:t xml:space="preserve">-negatieve beoordeling; mbv. </w:t>
      </w:r>
      <w:r w:rsidR="00B8021C">
        <w:rPr>
          <w:rFonts w:asciiTheme="majorHAnsi" w:hAnsiTheme="majorHAnsi" w:cstheme="majorHAnsi"/>
          <w:sz w:val="22"/>
          <w:szCs w:val="22"/>
        </w:rPr>
        <w:t xml:space="preserve">pedagogische </w:t>
      </w:r>
      <w:r w:rsidR="00B8021C">
        <w:rPr>
          <w:rFonts w:asciiTheme="majorHAnsi" w:hAnsiTheme="majorHAnsi" w:cstheme="majorHAnsi"/>
          <w:sz w:val="22"/>
          <w:szCs w:val="22"/>
        </w:rPr>
        <w:tab/>
      </w:r>
      <w:r w:rsidR="00B8021C">
        <w:rPr>
          <w:rFonts w:asciiTheme="majorHAnsi" w:hAnsiTheme="majorHAnsi" w:cstheme="majorHAnsi"/>
          <w:sz w:val="22"/>
          <w:szCs w:val="22"/>
        </w:rPr>
        <w:tab/>
      </w:r>
      <w:r w:rsidR="00B8021C">
        <w:rPr>
          <w:rFonts w:asciiTheme="majorHAnsi" w:hAnsiTheme="majorHAnsi" w:cstheme="majorHAnsi"/>
          <w:sz w:val="22"/>
          <w:szCs w:val="22"/>
        </w:rPr>
        <w:tab/>
      </w:r>
      <w:r w:rsidR="00B8021C">
        <w:rPr>
          <w:rFonts w:asciiTheme="majorHAnsi" w:hAnsiTheme="majorHAnsi" w:cstheme="majorHAnsi"/>
          <w:sz w:val="22"/>
          <w:szCs w:val="22"/>
        </w:rPr>
        <w:tab/>
      </w:r>
      <w:r w:rsidR="00B8021C">
        <w:rPr>
          <w:rFonts w:asciiTheme="majorHAnsi" w:hAnsiTheme="majorHAnsi" w:cstheme="majorHAnsi"/>
          <w:sz w:val="22"/>
          <w:szCs w:val="22"/>
        </w:rPr>
        <w:tab/>
      </w:r>
      <w:r w:rsidR="00B8021C">
        <w:rPr>
          <w:rFonts w:asciiTheme="majorHAnsi" w:hAnsiTheme="majorHAnsi" w:cstheme="majorHAnsi"/>
          <w:sz w:val="22"/>
          <w:szCs w:val="22"/>
        </w:rPr>
        <w:tab/>
      </w:r>
      <w:r w:rsidR="00392FD1">
        <w:rPr>
          <w:rFonts w:asciiTheme="majorHAnsi" w:hAnsiTheme="majorHAnsi" w:cstheme="majorHAnsi"/>
          <w:sz w:val="22"/>
          <w:szCs w:val="22"/>
        </w:rPr>
        <w:t>begeleiding zal hieraan gewerkt worden</w:t>
      </w:r>
      <w:r w:rsidR="009549E4">
        <w:rPr>
          <w:rFonts w:asciiTheme="majorHAnsi" w:hAnsiTheme="majorHAnsi" w:cstheme="majorHAnsi"/>
          <w:sz w:val="22"/>
          <w:szCs w:val="22"/>
        </w:rPr>
        <w:br/>
        <w:t>-Gevoel directeur:</w:t>
      </w:r>
      <w:r w:rsidR="009549E4">
        <w:rPr>
          <w:rFonts w:asciiTheme="majorHAnsi" w:hAnsiTheme="majorHAnsi" w:cstheme="majorHAnsi"/>
          <w:sz w:val="22"/>
          <w:szCs w:val="22"/>
        </w:rPr>
        <w:tab/>
        <w:t>-de doorlichting is in een aangename sfeer verlopen</w:t>
      </w:r>
      <w:r w:rsidR="00ED12A3">
        <w:rPr>
          <w:rFonts w:asciiTheme="majorHAnsi" w:hAnsiTheme="majorHAnsi" w:cstheme="majorHAnsi"/>
          <w:sz w:val="22"/>
          <w:szCs w:val="22"/>
        </w:rPr>
        <w:br/>
        <w:t xml:space="preserve"> </w:t>
      </w:r>
      <w:r w:rsidR="00ED12A3">
        <w:rPr>
          <w:rFonts w:asciiTheme="majorHAnsi" w:hAnsiTheme="majorHAnsi" w:cstheme="majorHAnsi"/>
          <w:sz w:val="22"/>
          <w:szCs w:val="22"/>
        </w:rPr>
        <w:tab/>
      </w:r>
      <w:r w:rsidR="00ED12A3">
        <w:rPr>
          <w:rFonts w:asciiTheme="majorHAnsi" w:hAnsiTheme="majorHAnsi" w:cstheme="majorHAnsi"/>
          <w:sz w:val="22"/>
          <w:szCs w:val="22"/>
        </w:rPr>
        <w:tab/>
      </w:r>
      <w:r w:rsidR="00ED12A3">
        <w:rPr>
          <w:rFonts w:asciiTheme="majorHAnsi" w:hAnsiTheme="majorHAnsi" w:cstheme="majorHAnsi"/>
          <w:sz w:val="22"/>
          <w:szCs w:val="22"/>
        </w:rPr>
        <w:tab/>
        <w:t xml:space="preserve">-hij merkt dat </w:t>
      </w:r>
      <w:r w:rsidR="00AA6BD3">
        <w:rPr>
          <w:rFonts w:asciiTheme="majorHAnsi" w:hAnsiTheme="majorHAnsi" w:cstheme="majorHAnsi"/>
          <w:sz w:val="22"/>
          <w:szCs w:val="22"/>
        </w:rPr>
        <w:t xml:space="preserve">het hele team zich wil inzetten om te werken aan de </w:t>
      </w:r>
      <w:r w:rsidR="00AA6BD3">
        <w:rPr>
          <w:rFonts w:asciiTheme="majorHAnsi" w:hAnsiTheme="majorHAnsi" w:cstheme="majorHAnsi"/>
          <w:sz w:val="22"/>
          <w:szCs w:val="22"/>
        </w:rPr>
        <w:tab/>
      </w:r>
      <w:r w:rsidR="00AA6BD3">
        <w:rPr>
          <w:rFonts w:asciiTheme="majorHAnsi" w:hAnsiTheme="majorHAnsi" w:cstheme="majorHAnsi"/>
          <w:sz w:val="22"/>
          <w:szCs w:val="22"/>
        </w:rPr>
        <w:tab/>
      </w:r>
      <w:r w:rsidR="00AA6BD3">
        <w:rPr>
          <w:rFonts w:asciiTheme="majorHAnsi" w:hAnsiTheme="majorHAnsi" w:cstheme="majorHAnsi"/>
          <w:sz w:val="22"/>
          <w:szCs w:val="22"/>
        </w:rPr>
        <w:tab/>
        <w:t>aandachtspunten</w:t>
      </w:r>
    </w:p>
    <w:p w14:paraId="4D169D42" w14:textId="7BFF7FCF" w:rsidR="001C0D9E" w:rsidRPr="00EC4217" w:rsidRDefault="001C0D9E" w:rsidP="00084F7C">
      <w:pPr>
        <w:numPr>
          <w:ilvl w:val="0"/>
          <w:numId w:val="4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nl-NL"/>
        </w:rPr>
      </w:pP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  <w:lang w:val="nl-NL"/>
        </w:rPr>
        <w:t>Bouwdossiers</w:t>
      </w:r>
      <w:r w:rsidR="00C30EC0" w:rsidRPr="00EC4217">
        <w:rPr>
          <w:rFonts w:asciiTheme="minorHAnsi" w:hAnsiTheme="minorHAnsi" w:cstheme="minorHAnsi"/>
          <w:b/>
          <w:bCs/>
          <w:color w:val="000000"/>
          <w:sz w:val="22"/>
          <w:szCs w:val="22"/>
          <w:lang w:val="nl-NL"/>
        </w:rPr>
        <w:br/>
      </w:r>
      <w:r w:rsidR="00C30EC0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 xml:space="preserve">-Enkel </w:t>
      </w:r>
      <w:r w:rsidR="00E27F3D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>bouwwerken</w:t>
      </w:r>
      <w:r w:rsidR="00084F7C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>:</w:t>
      </w:r>
      <w:r w:rsidR="00084F7C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ab/>
        <w:t>-</w:t>
      </w:r>
      <w:r w:rsidR="00E27F3D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>in BSP:</w:t>
      </w:r>
      <w:r w:rsidR="00084F7C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 xml:space="preserve"> </w:t>
      </w:r>
      <w:r w:rsidR="008B10AD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>inrichten nieuwe kleuterklas</w:t>
      </w:r>
      <w:r w:rsidR="00FD4E15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 xml:space="preserve"> voor </w:t>
      </w:r>
      <w:r w:rsidR="00C549D5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>jongs</w:t>
      </w:r>
      <w:r w:rsidR="00FD4E15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>te kleuters.</w:t>
      </w:r>
      <w:r w:rsidR="00DC2A8E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br/>
        <w:t xml:space="preserve"> </w:t>
      </w:r>
      <w:r w:rsidR="00DC2A8E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ab/>
      </w:r>
      <w:r w:rsidR="00DC2A8E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ab/>
      </w:r>
      <w:r w:rsidR="00DC2A8E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ab/>
        <w:t>-in LSC: vernieuwen elektriciteit in blok A.</w:t>
      </w:r>
      <w:r w:rsidR="00FD4E15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br/>
        <w:t>Foto</w:t>
      </w:r>
      <w:r w:rsidR="008C7CF8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>’</w:t>
      </w:r>
      <w:r w:rsidR="00FD4E15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 xml:space="preserve">s </w:t>
      </w:r>
      <w:r w:rsidR="008C7CF8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 xml:space="preserve">van de realisaties op de verschillende SJC-sites </w:t>
      </w:r>
      <w:r w:rsidR="00FD4E15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>werden getoond</w:t>
      </w:r>
      <w:r w:rsidR="008C7CF8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 xml:space="preserve"> evenals </w:t>
      </w:r>
      <w:r w:rsidR="00AE3CB1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>toekomstige</w:t>
      </w:r>
      <w:r w:rsidR="008C7CF8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t xml:space="preserve"> plannen</w:t>
      </w:r>
      <w:r w:rsidR="004C3B54">
        <w:rPr>
          <w:rFonts w:asciiTheme="minorHAnsi" w:hAnsiTheme="minorHAnsi" w:cstheme="minorHAnsi"/>
          <w:color w:val="000000"/>
          <w:sz w:val="22"/>
          <w:szCs w:val="22"/>
          <w:lang w:val="nl-NL"/>
        </w:rPr>
        <w:t>. Zie bijlage.</w:t>
      </w:r>
      <w:r w:rsidR="00FD4E15" w:rsidRPr="00EC4217">
        <w:rPr>
          <w:rFonts w:asciiTheme="minorHAnsi" w:hAnsiTheme="minorHAnsi" w:cstheme="minorHAnsi"/>
          <w:color w:val="000000"/>
          <w:sz w:val="22"/>
          <w:szCs w:val="22"/>
          <w:lang w:val="nl-NL"/>
        </w:rPr>
        <w:br/>
      </w:r>
    </w:p>
    <w:p w14:paraId="1C979E8E" w14:textId="2EE44DCC" w:rsidR="00A93224" w:rsidRPr="00EC4217" w:rsidRDefault="001C0D9E" w:rsidP="00A93224">
      <w:pPr>
        <w:numPr>
          <w:ilvl w:val="0"/>
          <w:numId w:val="4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Varia:  </w:t>
      </w:r>
      <w:r w:rsidR="00A93224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>a. Vergaderdata en plaats:</w:t>
      </w:r>
      <w:r w:rsidR="00A93224" w:rsidRPr="00EC421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A93224" w:rsidRPr="00EC4217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B5283E" w:rsidRPr="00EC4217">
        <w:rPr>
          <w:rFonts w:asciiTheme="minorHAnsi" w:hAnsiTheme="minorHAnsi" w:cstheme="minorHAnsi"/>
          <w:color w:val="000000"/>
          <w:sz w:val="22"/>
          <w:szCs w:val="22"/>
        </w:rPr>
        <w:t>Dins</w:t>
      </w:r>
      <w:r w:rsidR="00340501" w:rsidRPr="00EC4217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A93224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ag </w:t>
      </w:r>
      <w:r w:rsidR="00C73E25" w:rsidRPr="00EC4217">
        <w:rPr>
          <w:rFonts w:asciiTheme="minorHAnsi" w:hAnsiTheme="minorHAnsi" w:cstheme="minorHAnsi"/>
          <w:color w:val="000000"/>
          <w:sz w:val="22"/>
          <w:szCs w:val="22"/>
        </w:rPr>
        <w:t>28</w:t>
      </w:r>
      <w:r w:rsidR="00340501" w:rsidRPr="00EC4217">
        <w:rPr>
          <w:rFonts w:asciiTheme="minorHAnsi" w:hAnsiTheme="minorHAnsi" w:cstheme="minorHAnsi"/>
          <w:color w:val="000000"/>
          <w:sz w:val="22"/>
          <w:szCs w:val="22"/>
        </w:rPr>
        <w:t>.01</w:t>
      </w:r>
      <w:r w:rsidR="00A93224" w:rsidRPr="00EC4217">
        <w:rPr>
          <w:rFonts w:asciiTheme="minorHAnsi" w:hAnsiTheme="minorHAnsi" w:cstheme="minorHAnsi"/>
          <w:color w:val="000000"/>
          <w:sz w:val="22"/>
          <w:szCs w:val="22"/>
        </w:rPr>
        <w:t>.02.202</w:t>
      </w:r>
      <w:r w:rsidR="00C73E25" w:rsidRPr="00EC4217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A93224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 in BSP (Pontstraat 20).</w:t>
      </w:r>
      <w:r w:rsidR="00A93224" w:rsidRPr="00EC4217">
        <w:rPr>
          <w:rFonts w:asciiTheme="minorHAnsi" w:hAnsiTheme="minorHAnsi" w:cstheme="minorHAnsi"/>
          <w:color w:val="000000"/>
          <w:sz w:val="22"/>
          <w:szCs w:val="22"/>
        </w:rPr>
        <w:br/>
        <w:t>-</w:t>
      </w:r>
      <w:r w:rsidR="00340501" w:rsidRPr="00EC4217">
        <w:rPr>
          <w:rFonts w:asciiTheme="minorHAnsi" w:hAnsiTheme="minorHAnsi" w:cstheme="minorHAnsi"/>
          <w:color w:val="000000"/>
          <w:sz w:val="22"/>
          <w:szCs w:val="22"/>
        </w:rPr>
        <w:t>Dins</w:t>
      </w:r>
      <w:r w:rsidR="00D427D9" w:rsidRPr="00EC4217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A93224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ag </w:t>
      </w:r>
      <w:r w:rsidR="00D427D9" w:rsidRPr="00EC4217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117F0A" w:rsidRPr="00EC4217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D427D9" w:rsidRPr="00EC421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93224" w:rsidRPr="00EC4217">
        <w:rPr>
          <w:rFonts w:asciiTheme="minorHAnsi" w:hAnsiTheme="minorHAnsi" w:cstheme="minorHAnsi"/>
          <w:color w:val="000000"/>
          <w:sz w:val="22"/>
          <w:szCs w:val="22"/>
        </w:rPr>
        <w:t>06.202</w:t>
      </w:r>
      <w:r w:rsidR="00117F0A" w:rsidRPr="00EC4217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A93224" w:rsidRPr="00EC4217">
        <w:rPr>
          <w:rFonts w:asciiTheme="minorHAnsi" w:hAnsiTheme="minorHAnsi" w:cstheme="minorHAnsi"/>
          <w:color w:val="000000"/>
          <w:sz w:val="22"/>
          <w:szCs w:val="22"/>
        </w:rPr>
        <w:t xml:space="preserve"> in BSE (Eikstraat 2).</w:t>
      </w:r>
    </w:p>
    <w:p w14:paraId="033014CA" w14:textId="7FAA80FA" w:rsidR="004C72D3" w:rsidRPr="004C72D3" w:rsidRDefault="001C0D9E" w:rsidP="007E3642">
      <w:pPr>
        <w:spacing w:before="100" w:beforeAutospacing="1" w:after="100" w:afterAutospacing="1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C7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 </w:t>
      </w:r>
      <w:r w:rsidR="008B10AD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</w:p>
    <w:sectPr w:rsidR="004C72D3" w:rsidRPr="004C72D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2FAE8" w14:textId="77777777" w:rsidR="007F56FB" w:rsidRDefault="007F56FB">
      <w:r>
        <w:separator/>
      </w:r>
    </w:p>
  </w:endnote>
  <w:endnote w:type="continuationSeparator" w:id="0">
    <w:p w14:paraId="7D0CB1AE" w14:textId="77777777" w:rsidR="007F56FB" w:rsidRDefault="007F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553180"/>
      <w:docPartObj>
        <w:docPartGallery w:val="Page Numbers (Bottom of Page)"/>
        <w:docPartUnique/>
      </w:docPartObj>
    </w:sdtPr>
    <w:sdtEndPr/>
    <w:sdtContent>
      <w:p w14:paraId="0690C12A" w14:textId="7C8667D4" w:rsidR="00293EF6" w:rsidRDefault="00293EF6">
        <w:pPr>
          <w:pStyle w:val="Voettekst"/>
          <w:jc w:val="right"/>
        </w:pPr>
        <w:r w:rsidRPr="00ED1CD8">
          <w:rPr>
            <w:rFonts w:asciiTheme="minorHAnsi" w:hAnsiTheme="minorHAnsi" w:cstheme="minorHAnsi"/>
            <w:sz w:val="20"/>
          </w:rPr>
          <w:fldChar w:fldCharType="begin"/>
        </w:r>
        <w:r w:rsidRPr="00ED1CD8">
          <w:rPr>
            <w:rFonts w:asciiTheme="minorHAnsi" w:hAnsiTheme="minorHAnsi" w:cstheme="minorHAnsi"/>
            <w:sz w:val="20"/>
          </w:rPr>
          <w:instrText>PAGE   \* MERGEFORMAT</w:instrText>
        </w:r>
        <w:r w:rsidRPr="00ED1CD8">
          <w:rPr>
            <w:rFonts w:asciiTheme="minorHAnsi" w:hAnsiTheme="minorHAnsi" w:cstheme="minorHAnsi"/>
            <w:sz w:val="20"/>
          </w:rPr>
          <w:fldChar w:fldCharType="separate"/>
        </w:r>
        <w:r w:rsidR="008877BA">
          <w:rPr>
            <w:rFonts w:asciiTheme="minorHAnsi" w:hAnsiTheme="minorHAnsi" w:cstheme="minorHAnsi"/>
            <w:noProof/>
            <w:sz w:val="20"/>
          </w:rPr>
          <w:t>1</w:t>
        </w:r>
        <w:r w:rsidRPr="00ED1CD8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7A4F2A91" w14:textId="77777777" w:rsidR="00293EF6" w:rsidRDefault="00293E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3AF53" w14:textId="77777777" w:rsidR="007F56FB" w:rsidRDefault="007F56FB">
      <w:r>
        <w:separator/>
      </w:r>
    </w:p>
  </w:footnote>
  <w:footnote w:type="continuationSeparator" w:id="0">
    <w:p w14:paraId="1882A36B" w14:textId="77777777" w:rsidR="007F56FB" w:rsidRDefault="007F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334"/>
    <w:multiLevelType w:val="hybridMultilevel"/>
    <w:tmpl w:val="D73257FC"/>
    <w:lvl w:ilvl="0" w:tplc="9C9CBAF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B84652"/>
    <w:multiLevelType w:val="multilevel"/>
    <w:tmpl w:val="78C4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37DC5"/>
    <w:multiLevelType w:val="multilevel"/>
    <w:tmpl w:val="97A0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A4585E"/>
    <w:multiLevelType w:val="hybridMultilevel"/>
    <w:tmpl w:val="D8FE2B6A"/>
    <w:lvl w:ilvl="0" w:tplc="55A6563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BD52644"/>
    <w:multiLevelType w:val="multilevel"/>
    <w:tmpl w:val="90E0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276F37"/>
    <w:multiLevelType w:val="hybridMultilevel"/>
    <w:tmpl w:val="A72CE8BE"/>
    <w:lvl w:ilvl="0" w:tplc="41C8FBF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5575BB"/>
    <w:multiLevelType w:val="hybridMultilevel"/>
    <w:tmpl w:val="CCDA5A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21F39"/>
    <w:multiLevelType w:val="hybridMultilevel"/>
    <w:tmpl w:val="EF60F7B2"/>
    <w:lvl w:ilvl="0" w:tplc="8F0E9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C1E04"/>
    <w:multiLevelType w:val="multilevel"/>
    <w:tmpl w:val="6FB28A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FE284D"/>
    <w:multiLevelType w:val="hybridMultilevel"/>
    <w:tmpl w:val="1542D2EC"/>
    <w:lvl w:ilvl="0" w:tplc="BF9E90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0BEB"/>
    <w:multiLevelType w:val="multilevel"/>
    <w:tmpl w:val="BDD6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F161B8"/>
    <w:multiLevelType w:val="multilevel"/>
    <w:tmpl w:val="2C96C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D45492"/>
    <w:multiLevelType w:val="hybridMultilevel"/>
    <w:tmpl w:val="2C949FC4"/>
    <w:lvl w:ilvl="0" w:tplc="4A761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53CB0"/>
    <w:multiLevelType w:val="hybridMultilevel"/>
    <w:tmpl w:val="C3203268"/>
    <w:lvl w:ilvl="0" w:tplc="09C8A104">
      <w:start w:val="1"/>
      <w:numFmt w:val="lowerLetter"/>
      <w:lvlText w:val="%1."/>
      <w:lvlJc w:val="left"/>
      <w:pPr>
        <w:ind w:left="1776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B116F61"/>
    <w:multiLevelType w:val="hybridMultilevel"/>
    <w:tmpl w:val="5DF026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251EE"/>
    <w:multiLevelType w:val="hybridMultilevel"/>
    <w:tmpl w:val="D39450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95D68"/>
    <w:multiLevelType w:val="multilevel"/>
    <w:tmpl w:val="2862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F3CB7"/>
    <w:multiLevelType w:val="multilevel"/>
    <w:tmpl w:val="D148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3D773A"/>
    <w:multiLevelType w:val="multilevel"/>
    <w:tmpl w:val="7BEC90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B56343"/>
    <w:multiLevelType w:val="multilevel"/>
    <w:tmpl w:val="7672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782628"/>
    <w:multiLevelType w:val="multilevel"/>
    <w:tmpl w:val="2764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106B0B"/>
    <w:multiLevelType w:val="multilevel"/>
    <w:tmpl w:val="889C3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464911"/>
    <w:multiLevelType w:val="multilevel"/>
    <w:tmpl w:val="BB1E16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F14A7"/>
    <w:multiLevelType w:val="multilevel"/>
    <w:tmpl w:val="14FA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EA6017"/>
    <w:multiLevelType w:val="hybridMultilevel"/>
    <w:tmpl w:val="C038AB42"/>
    <w:lvl w:ilvl="0" w:tplc="41C8FB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9677D"/>
    <w:multiLevelType w:val="hybridMultilevel"/>
    <w:tmpl w:val="804076FA"/>
    <w:lvl w:ilvl="0" w:tplc="82F2F7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F25CE0"/>
    <w:multiLevelType w:val="hybridMultilevel"/>
    <w:tmpl w:val="AC26E3D0"/>
    <w:lvl w:ilvl="0" w:tplc="0813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7" w15:restartNumberingAfterBreak="0">
    <w:nsid w:val="4DFA341B"/>
    <w:multiLevelType w:val="hybridMultilevel"/>
    <w:tmpl w:val="5A70FF86"/>
    <w:lvl w:ilvl="0" w:tplc="DA84AE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F606F"/>
    <w:multiLevelType w:val="hybridMultilevel"/>
    <w:tmpl w:val="7B0AC58A"/>
    <w:lvl w:ilvl="0" w:tplc="A9A82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C06B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32A0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EC82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A3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6C5B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CB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A0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2B5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AD306F"/>
    <w:multiLevelType w:val="hybridMultilevel"/>
    <w:tmpl w:val="5B02F614"/>
    <w:lvl w:ilvl="0" w:tplc="EC8AF81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E5654"/>
    <w:multiLevelType w:val="multilevel"/>
    <w:tmpl w:val="1AE0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F00E2D"/>
    <w:multiLevelType w:val="hybridMultilevel"/>
    <w:tmpl w:val="2EBAEF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D6579"/>
    <w:multiLevelType w:val="hybridMultilevel"/>
    <w:tmpl w:val="5CBCF9A6"/>
    <w:lvl w:ilvl="0" w:tplc="41C8FB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7416F"/>
    <w:multiLevelType w:val="hybridMultilevel"/>
    <w:tmpl w:val="56D002B8"/>
    <w:lvl w:ilvl="0" w:tplc="5420A850">
      <w:start w:val="3"/>
      <w:numFmt w:val="bullet"/>
      <w:lvlText w:val="-"/>
      <w:lvlJc w:val="left"/>
      <w:pPr>
        <w:ind w:left="2136" w:hanging="360"/>
      </w:pPr>
      <w:rPr>
        <w:rFonts w:ascii="Calibri" w:eastAsiaTheme="minorEastAsia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5ADD153C"/>
    <w:multiLevelType w:val="hybridMultilevel"/>
    <w:tmpl w:val="95AC6FE0"/>
    <w:lvl w:ilvl="0" w:tplc="0813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5" w15:restartNumberingAfterBreak="0">
    <w:nsid w:val="5B516FA5"/>
    <w:multiLevelType w:val="multilevel"/>
    <w:tmpl w:val="D69CD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4371E2"/>
    <w:multiLevelType w:val="hybridMultilevel"/>
    <w:tmpl w:val="61684B48"/>
    <w:lvl w:ilvl="0" w:tplc="41C8FB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B63DE"/>
    <w:multiLevelType w:val="multilevel"/>
    <w:tmpl w:val="21B68B76"/>
    <w:lvl w:ilvl="0">
      <w:start w:val="1"/>
      <w:numFmt w:val="decimal"/>
      <w:lvlText w:val="%1."/>
      <w:lvlJc w:val="left"/>
      <w:pPr>
        <w:tabs>
          <w:tab w:val="num" w:pos="2565"/>
        </w:tabs>
        <w:ind w:left="2565" w:hanging="360"/>
      </w:pPr>
    </w:lvl>
    <w:lvl w:ilvl="1">
      <w:start w:val="1"/>
      <w:numFmt w:val="decimal"/>
      <w:lvlText w:val="%2."/>
      <w:lvlJc w:val="left"/>
      <w:pPr>
        <w:tabs>
          <w:tab w:val="num" w:pos="3285"/>
        </w:tabs>
        <w:ind w:left="3285" w:hanging="360"/>
      </w:pPr>
    </w:lvl>
    <w:lvl w:ilvl="2">
      <w:start w:val="1"/>
      <w:numFmt w:val="decimal"/>
      <w:lvlText w:val="%3."/>
      <w:lvlJc w:val="left"/>
      <w:pPr>
        <w:tabs>
          <w:tab w:val="num" w:pos="4005"/>
        </w:tabs>
        <w:ind w:left="4005" w:hanging="360"/>
      </w:pPr>
    </w:lvl>
    <w:lvl w:ilvl="3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>
      <w:start w:val="1"/>
      <w:numFmt w:val="decimal"/>
      <w:lvlText w:val="%5."/>
      <w:lvlJc w:val="left"/>
      <w:pPr>
        <w:tabs>
          <w:tab w:val="num" w:pos="5445"/>
        </w:tabs>
        <w:ind w:left="5445" w:hanging="360"/>
      </w:pPr>
    </w:lvl>
    <w:lvl w:ilvl="5">
      <w:start w:val="1"/>
      <w:numFmt w:val="decimal"/>
      <w:lvlText w:val="%6."/>
      <w:lvlJc w:val="left"/>
      <w:pPr>
        <w:tabs>
          <w:tab w:val="num" w:pos="6165"/>
        </w:tabs>
        <w:ind w:left="6165" w:hanging="360"/>
      </w:pPr>
    </w:lvl>
    <w:lvl w:ilvl="6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>
      <w:start w:val="1"/>
      <w:numFmt w:val="decimal"/>
      <w:lvlText w:val="%8."/>
      <w:lvlJc w:val="left"/>
      <w:pPr>
        <w:tabs>
          <w:tab w:val="num" w:pos="7605"/>
        </w:tabs>
        <w:ind w:left="7605" w:hanging="360"/>
      </w:pPr>
    </w:lvl>
    <w:lvl w:ilvl="8">
      <w:start w:val="1"/>
      <w:numFmt w:val="decimal"/>
      <w:lvlText w:val="%9."/>
      <w:lvlJc w:val="left"/>
      <w:pPr>
        <w:tabs>
          <w:tab w:val="num" w:pos="8325"/>
        </w:tabs>
        <w:ind w:left="8325" w:hanging="360"/>
      </w:pPr>
    </w:lvl>
  </w:abstractNum>
  <w:abstractNum w:abstractNumId="38" w15:restartNumberingAfterBreak="0">
    <w:nsid w:val="5E87380C"/>
    <w:multiLevelType w:val="hybridMultilevel"/>
    <w:tmpl w:val="ACA8490C"/>
    <w:lvl w:ilvl="0" w:tplc="41C8FB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854734"/>
    <w:multiLevelType w:val="hybridMultilevel"/>
    <w:tmpl w:val="3CD89EEE"/>
    <w:lvl w:ilvl="0" w:tplc="8414862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F819EC"/>
    <w:multiLevelType w:val="hybridMultilevel"/>
    <w:tmpl w:val="D7DCBF0C"/>
    <w:lvl w:ilvl="0" w:tplc="EA78A5B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DFB068E"/>
    <w:multiLevelType w:val="hybridMultilevel"/>
    <w:tmpl w:val="C2FE36AC"/>
    <w:lvl w:ilvl="0" w:tplc="FF54C6DE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856" w:hanging="360"/>
      </w:pPr>
    </w:lvl>
    <w:lvl w:ilvl="2" w:tplc="0813001B" w:tentative="1">
      <w:start w:val="1"/>
      <w:numFmt w:val="lowerRoman"/>
      <w:lvlText w:val="%3."/>
      <w:lvlJc w:val="right"/>
      <w:pPr>
        <w:ind w:left="3576" w:hanging="180"/>
      </w:pPr>
    </w:lvl>
    <w:lvl w:ilvl="3" w:tplc="0813000F" w:tentative="1">
      <w:start w:val="1"/>
      <w:numFmt w:val="decimal"/>
      <w:lvlText w:val="%4."/>
      <w:lvlJc w:val="left"/>
      <w:pPr>
        <w:ind w:left="4296" w:hanging="360"/>
      </w:pPr>
    </w:lvl>
    <w:lvl w:ilvl="4" w:tplc="08130019" w:tentative="1">
      <w:start w:val="1"/>
      <w:numFmt w:val="lowerLetter"/>
      <w:lvlText w:val="%5."/>
      <w:lvlJc w:val="left"/>
      <w:pPr>
        <w:ind w:left="5016" w:hanging="360"/>
      </w:pPr>
    </w:lvl>
    <w:lvl w:ilvl="5" w:tplc="0813001B" w:tentative="1">
      <w:start w:val="1"/>
      <w:numFmt w:val="lowerRoman"/>
      <w:lvlText w:val="%6."/>
      <w:lvlJc w:val="right"/>
      <w:pPr>
        <w:ind w:left="5736" w:hanging="180"/>
      </w:pPr>
    </w:lvl>
    <w:lvl w:ilvl="6" w:tplc="0813000F" w:tentative="1">
      <w:start w:val="1"/>
      <w:numFmt w:val="decimal"/>
      <w:lvlText w:val="%7."/>
      <w:lvlJc w:val="left"/>
      <w:pPr>
        <w:ind w:left="6456" w:hanging="360"/>
      </w:pPr>
    </w:lvl>
    <w:lvl w:ilvl="7" w:tplc="08130019" w:tentative="1">
      <w:start w:val="1"/>
      <w:numFmt w:val="lowerLetter"/>
      <w:lvlText w:val="%8."/>
      <w:lvlJc w:val="left"/>
      <w:pPr>
        <w:ind w:left="7176" w:hanging="360"/>
      </w:pPr>
    </w:lvl>
    <w:lvl w:ilvl="8" w:tplc="08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78122D3F"/>
    <w:multiLevelType w:val="hybridMultilevel"/>
    <w:tmpl w:val="CFA44382"/>
    <w:lvl w:ilvl="0" w:tplc="D86E8BEE">
      <w:start w:val="1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025" w:hanging="360"/>
      </w:pPr>
    </w:lvl>
    <w:lvl w:ilvl="2" w:tplc="0813001B" w:tentative="1">
      <w:start w:val="1"/>
      <w:numFmt w:val="lowerRoman"/>
      <w:lvlText w:val="%3."/>
      <w:lvlJc w:val="right"/>
      <w:pPr>
        <w:ind w:left="2745" w:hanging="180"/>
      </w:pPr>
    </w:lvl>
    <w:lvl w:ilvl="3" w:tplc="0813000F" w:tentative="1">
      <w:start w:val="1"/>
      <w:numFmt w:val="decimal"/>
      <w:lvlText w:val="%4."/>
      <w:lvlJc w:val="left"/>
      <w:pPr>
        <w:ind w:left="3465" w:hanging="360"/>
      </w:pPr>
    </w:lvl>
    <w:lvl w:ilvl="4" w:tplc="08130019" w:tentative="1">
      <w:start w:val="1"/>
      <w:numFmt w:val="lowerLetter"/>
      <w:lvlText w:val="%5."/>
      <w:lvlJc w:val="left"/>
      <w:pPr>
        <w:ind w:left="4185" w:hanging="360"/>
      </w:pPr>
    </w:lvl>
    <w:lvl w:ilvl="5" w:tplc="0813001B" w:tentative="1">
      <w:start w:val="1"/>
      <w:numFmt w:val="lowerRoman"/>
      <w:lvlText w:val="%6."/>
      <w:lvlJc w:val="right"/>
      <w:pPr>
        <w:ind w:left="4905" w:hanging="180"/>
      </w:pPr>
    </w:lvl>
    <w:lvl w:ilvl="6" w:tplc="0813000F" w:tentative="1">
      <w:start w:val="1"/>
      <w:numFmt w:val="decimal"/>
      <w:lvlText w:val="%7."/>
      <w:lvlJc w:val="left"/>
      <w:pPr>
        <w:ind w:left="5625" w:hanging="360"/>
      </w:pPr>
    </w:lvl>
    <w:lvl w:ilvl="7" w:tplc="08130019" w:tentative="1">
      <w:start w:val="1"/>
      <w:numFmt w:val="lowerLetter"/>
      <w:lvlText w:val="%8."/>
      <w:lvlJc w:val="left"/>
      <w:pPr>
        <w:ind w:left="6345" w:hanging="360"/>
      </w:pPr>
    </w:lvl>
    <w:lvl w:ilvl="8" w:tplc="0813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3" w15:restartNumberingAfterBreak="0">
    <w:nsid w:val="7A085C8F"/>
    <w:multiLevelType w:val="multilevel"/>
    <w:tmpl w:val="02F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4D0E63"/>
    <w:multiLevelType w:val="multilevel"/>
    <w:tmpl w:val="A2CA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EastAsia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9D0337"/>
    <w:multiLevelType w:val="multilevel"/>
    <w:tmpl w:val="E6BC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8"/>
  </w:num>
  <w:num w:numId="5">
    <w:abstractNumId w:val="9"/>
  </w:num>
  <w:num w:numId="6">
    <w:abstractNumId w:val="12"/>
  </w:num>
  <w:num w:numId="7">
    <w:abstractNumId w:val="36"/>
  </w:num>
  <w:num w:numId="8">
    <w:abstractNumId w:val="24"/>
  </w:num>
  <w:num w:numId="9">
    <w:abstractNumId w:val="5"/>
  </w:num>
  <w:num w:numId="10">
    <w:abstractNumId w:val="38"/>
  </w:num>
  <w:num w:numId="11">
    <w:abstractNumId w:val="7"/>
  </w:num>
  <w:num w:numId="12">
    <w:abstractNumId w:val="29"/>
  </w:num>
  <w:num w:numId="1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7"/>
  </w:num>
  <w:num w:numId="16">
    <w:abstractNumId w:val="2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1"/>
  </w:num>
  <w:num w:numId="20">
    <w:abstractNumId w:val="6"/>
  </w:num>
  <w:num w:numId="21">
    <w:abstractNumId w:val="14"/>
  </w:num>
  <w:num w:numId="22">
    <w:abstractNumId w:val="2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5"/>
  </w:num>
  <w:num w:numId="31">
    <w:abstractNumId w:val="39"/>
  </w:num>
  <w:num w:numId="32">
    <w:abstractNumId w:val="35"/>
  </w:num>
  <w:num w:numId="33">
    <w:abstractNumId w:val="33"/>
  </w:num>
  <w:num w:numId="34">
    <w:abstractNumId w:val="4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"/>
  </w:num>
  <w:num w:numId="44">
    <w:abstractNumId w:val="42"/>
  </w:num>
  <w:num w:numId="45">
    <w:abstractNumId w:val="41"/>
  </w:num>
  <w:num w:numId="46">
    <w:abstractNumId w:val="40"/>
  </w:num>
  <w:num w:numId="47">
    <w:abstractNumId w:val="13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64"/>
    <w:rsid w:val="00002E5B"/>
    <w:rsid w:val="00005766"/>
    <w:rsid w:val="000071CA"/>
    <w:rsid w:val="000103CB"/>
    <w:rsid w:val="00012FB9"/>
    <w:rsid w:val="0001508B"/>
    <w:rsid w:val="00015E80"/>
    <w:rsid w:val="0001655D"/>
    <w:rsid w:val="00023BC2"/>
    <w:rsid w:val="00024DA1"/>
    <w:rsid w:val="00033B04"/>
    <w:rsid w:val="00034A27"/>
    <w:rsid w:val="00037A66"/>
    <w:rsid w:val="000412A3"/>
    <w:rsid w:val="00041754"/>
    <w:rsid w:val="000475B9"/>
    <w:rsid w:val="00050BCC"/>
    <w:rsid w:val="000533E8"/>
    <w:rsid w:val="00055DE1"/>
    <w:rsid w:val="0005617F"/>
    <w:rsid w:val="00057976"/>
    <w:rsid w:val="00057CE2"/>
    <w:rsid w:val="00060CC2"/>
    <w:rsid w:val="00060E29"/>
    <w:rsid w:val="0006247A"/>
    <w:rsid w:val="00064066"/>
    <w:rsid w:val="000730A2"/>
    <w:rsid w:val="0007721F"/>
    <w:rsid w:val="000775DD"/>
    <w:rsid w:val="00077FE5"/>
    <w:rsid w:val="00084F7C"/>
    <w:rsid w:val="0008504C"/>
    <w:rsid w:val="00085AFB"/>
    <w:rsid w:val="00087C86"/>
    <w:rsid w:val="00087FC0"/>
    <w:rsid w:val="000912FA"/>
    <w:rsid w:val="000915BC"/>
    <w:rsid w:val="00091B8E"/>
    <w:rsid w:val="00091B91"/>
    <w:rsid w:val="00091FAB"/>
    <w:rsid w:val="00092411"/>
    <w:rsid w:val="00092ED7"/>
    <w:rsid w:val="00093E34"/>
    <w:rsid w:val="00094507"/>
    <w:rsid w:val="000960FD"/>
    <w:rsid w:val="000A03E3"/>
    <w:rsid w:val="000A0EE9"/>
    <w:rsid w:val="000A5653"/>
    <w:rsid w:val="000A7CEB"/>
    <w:rsid w:val="000B0EC7"/>
    <w:rsid w:val="000B333F"/>
    <w:rsid w:val="000B3615"/>
    <w:rsid w:val="000B459B"/>
    <w:rsid w:val="000B6F86"/>
    <w:rsid w:val="000B7132"/>
    <w:rsid w:val="000B738C"/>
    <w:rsid w:val="000C06C3"/>
    <w:rsid w:val="000C2DAC"/>
    <w:rsid w:val="000C425B"/>
    <w:rsid w:val="000C47F9"/>
    <w:rsid w:val="000C558E"/>
    <w:rsid w:val="000C7631"/>
    <w:rsid w:val="000C77A8"/>
    <w:rsid w:val="000D0860"/>
    <w:rsid w:val="000D16E7"/>
    <w:rsid w:val="000D3B26"/>
    <w:rsid w:val="000D76AD"/>
    <w:rsid w:val="000E090D"/>
    <w:rsid w:val="000E1FEF"/>
    <w:rsid w:val="000E21F2"/>
    <w:rsid w:val="000E32CA"/>
    <w:rsid w:val="000E364E"/>
    <w:rsid w:val="000E465F"/>
    <w:rsid w:val="000E5073"/>
    <w:rsid w:val="000E797E"/>
    <w:rsid w:val="000F02B1"/>
    <w:rsid w:val="000F03CD"/>
    <w:rsid w:val="000F2033"/>
    <w:rsid w:val="000F3705"/>
    <w:rsid w:val="000F5F43"/>
    <w:rsid w:val="000F664B"/>
    <w:rsid w:val="000F70D8"/>
    <w:rsid w:val="000F7C5D"/>
    <w:rsid w:val="000F7ECA"/>
    <w:rsid w:val="00101853"/>
    <w:rsid w:val="00102679"/>
    <w:rsid w:val="0010435B"/>
    <w:rsid w:val="001073FF"/>
    <w:rsid w:val="001104B6"/>
    <w:rsid w:val="00110749"/>
    <w:rsid w:val="00111D8E"/>
    <w:rsid w:val="001135B5"/>
    <w:rsid w:val="00115EC5"/>
    <w:rsid w:val="0011705F"/>
    <w:rsid w:val="00117B34"/>
    <w:rsid w:val="00117BAE"/>
    <w:rsid w:val="00117F0A"/>
    <w:rsid w:val="00123844"/>
    <w:rsid w:val="00125174"/>
    <w:rsid w:val="0013414A"/>
    <w:rsid w:val="00135AC3"/>
    <w:rsid w:val="00141563"/>
    <w:rsid w:val="00141B4D"/>
    <w:rsid w:val="001424C2"/>
    <w:rsid w:val="00142C74"/>
    <w:rsid w:val="00143727"/>
    <w:rsid w:val="001451C4"/>
    <w:rsid w:val="00146634"/>
    <w:rsid w:val="00147B32"/>
    <w:rsid w:val="00152875"/>
    <w:rsid w:val="001548AD"/>
    <w:rsid w:val="00154F9F"/>
    <w:rsid w:val="001563B1"/>
    <w:rsid w:val="0015728F"/>
    <w:rsid w:val="001574E8"/>
    <w:rsid w:val="00160D28"/>
    <w:rsid w:val="00160F8A"/>
    <w:rsid w:val="00163685"/>
    <w:rsid w:val="00163C5A"/>
    <w:rsid w:val="00165D1B"/>
    <w:rsid w:val="00171E24"/>
    <w:rsid w:val="00172E13"/>
    <w:rsid w:val="00173D0F"/>
    <w:rsid w:val="00175997"/>
    <w:rsid w:val="0017759B"/>
    <w:rsid w:val="00181BD8"/>
    <w:rsid w:val="00181D43"/>
    <w:rsid w:val="00182741"/>
    <w:rsid w:val="00183587"/>
    <w:rsid w:val="00183DF3"/>
    <w:rsid w:val="00184D10"/>
    <w:rsid w:val="001852B2"/>
    <w:rsid w:val="00185A13"/>
    <w:rsid w:val="001918F0"/>
    <w:rsid w:val="001938FF"/>
    <w:rsid w:val="00193AB9"/>
    <w:rsid w:val="00194B80"/>
    <w:rsid w:val="00195974"/>
    <w:rsid w:val="001959BA"/>
    <w:rsid w:val="001967EC"/>
    <w:rsid w:val="00197C03"/>
    <w:rsid w:val="001A391F"/>
    <w:rsid w:val="001A3C8A"/>
    <w:rsid w:val="001A409B"/>
    <w:rsid w:val="001A43BB"/>
    <w:rsid w:val="001A5809"/>
    <w:rsid w:val="001A6BB7"/>
    <w:rsid w:val="001B1D49"/>
    <w:rsid w:val="001B6380"/>
    <w:rsid w:val="001B7F55"/>
    <w:rsid w:val="001C0A6E"/>
    <w:rsid w:val="001C0D9E"/>
    <w:rsid w:val="001C2AF5"/>
    <w:rsid w:val="001C341C"/>
    <w:rsid w:val="001C652C"/>
    <w:rsid w:val="001C7C81"/>
    <w:rsid w:val="001D021A"/>
    <w:rsid w:val="001D340F"/>
    <w:rsid w:val="001D4CA6"/>
    <w:rsid w:val="001D5CA0"/>
    <w:rsid w:val="001E07F5"/>
    <w:rsid w:val="001E0991"/>
    <w:rsid w:val="001E131A"/>
    <w:rsid w:val="001E1426"/>
    <w:rsid w:val="001E2940"/>
    <w:rsid w:val="001E54C8"/>
    <w:rsid w:val="001E5D4D"/>
    <w:rsid w:val="001E6B21"/>
    <w:rsid w:val="001F1B88"/>
    <w:rsid w:val="001F2B89"/>
    <w:rsid w:val="001F6B5E"/>
    <w:rsid w:val="001F6E90"/>
    <w:rsid w:val="002078E4"/>
    <w:rsid w:val="00211731"/>
    <w:rsid w:val="002142BD"/>
    <w:rsid w:val="002160B4"/>
    <w:rsid w:val="0022055B"/>
    <w:rsid w:val="00220CB6"/>
    <w:rsid w:val="00221882"/>
    <w:rsid w:val="00221FB9"/>
    <w:rsid w:val="00222239"/>
    <w:rsid w:val="002264A1"/>
    <w:rsid w:val="0023092E"/>
    <w:rsid w:val="00231360"/>
    <w:rsid w:val="00231895"/>
    <w:rsid w:val="002333ED"/>
    <w:rsid w:val="0023376D"/>
    <w:rsid w:val="0023554E"/>
    <w:rsid w:val="00235F4B"/>
    <w:rsid w:val="002369E7"/>
    <w:rsid w:val="002403FC"/>
    <w:rsid w:val="00242146"/>
    <w:rsid w:val="002432A7"/>
    <w:rsid w:val="00244898"/>
    <w:rsid w:val="002510C1"/>
    <w:rsid w:val="00252785"/>
    <w:rsid w:val="00255A4D"/>
    <w:rsid w:val="002607B6"/>
    <w:rsid w:val="00260A95"/>
    <w:rsid w:val="00260DAD"/>
    <w:rsid w:val="00262951"/>
    <w:rsid w:val="00262C02"/>
    <w:rsid w:val="0026438D"/>
    <w:rsid w:val="002650F4"/>
    <w:rsid w:val="00267299"/>
    <w:rsid w:val="00267D3B"/>
    <w:rsid w:val="00270F79"/>
    <w:rsid w:val="00274CDB"/>
    <w:rsid w:val="00274DC7"/>
    <w:rsid w:val="00276661"/>
    <w:rsid w:val="00277612"/>
    <w:rsid w:val="00277E8B"/>
    <w:rsid w:val="0028003F"/>
    <w:rsid w:val="00280E58"/>
    <w:rsid w:val="0028143F"/>
    <w:rsid w:val="0028198A"/>
    <w:rsid w:val="00281D61"/>
    <w:rsid w:val="0028310F"/>
    <w:rsid w:val="002834C6"/>
    <w:rsid w:val="00283DF9"/>
    <w:rsid w:val="002841C5"/>
    <w:rsid w:val="002854F8"/>
    <w:rsid w:val="00287E5C"/>
    <w:rsid w:val="00290A63"/>
    <w:rsid w:val="00290CB2"/>
    <w:rsid w:val="0029168E"/>
    <w:rsid w:val="00292E5C"/>
    <w:rsid w:val="00293C83"/>
    <w:rsid w:val="00293EF6"/>
    <w:rsid w:val="00295613"/>
    <w:rsid w:val="00295826"/>
    <w:rsid w:val="00295B79"/>
    <w:rsid w:val="00296311"/>
    <w:rsid w:val="0029717D"/>
    <w:rsid w:val="00297F78"/>
    <w:rsid w:val="002B117A"/>
    <w:rsid w:val="002C1C78"/>
    <w:rsid w:val="002C29C8"/>
    <w:rsid w:val="002C46E4"/>
    <w:rsid w:val="002C505A"/>
    <w:rsid w:val="002C5223"/>
    <w:rsid w:val="002C5642"/>
    <w:rsid w:val="002D04E6"/>
    <w:rsid w:val="002D112A"/>
    <w:rsid w:val="002D189F"/>
    <w:rsid w:val="002D1D11"/>
    <w:rsid w:val="002D4D41"/>
    <w:rsid w:val="002D7D2B"/>
    <w:rsid w:val="002E33E1"/>
    <w:rsid w:val="002E400C"/>
    <w:rsid w:val="002E49A0"/>
    <w:rsid w:val="002E49A8"/>
    <w:rsid w:val="002E6A42"/>
    <w:rsid w:val="002F21D0"/>
    <w:rsid w:val="0030094E"/>
    <w:rsid w:val="00302DCD"/>
    <w:rsid w:val="00303713"/>
    <w:rsid w:val="003039DE"/>
    <w:rsid w:val="00303CA3"/>
    <w:rsid w:val="00303E30"/>
    <w:rsid w:val="00305796"/>
    <w:rsid w:val="00307DF4"/>
    <w:rsid w:val="00311834"/>
    <w:rsid w:val="00311FA8"/>
    <w:rsid w:val="0031233E"/>
    <w:rsid w:val="00315B20"/>
    <w:rsid w:val="00316903"/>
    <w:rsid w:val="00316C16"/>
    <w:rsid w:val="00316DE6"/>
    <w:rsid w:val="003176A1"/>
    <w:rsid w:val="00320247"/>
    <w:rsid w:val="003227FA"/>
    <w:rsid w:val="0032368E"/>
    <w:rsid w:val="00323AF4"/>
    <w:rsid w:val="00323C51"/>
    <w:rsid w:val="00331B7D"/>
    <w:rsid w:val="00331BE8"/>
    <w:rsid w:val="003340C5"/>
    <w:rsid w:val="00334D2F"/>
    <w:rsid w:val="00337C47"/>
    <w:rsid w:val="00340501"/>
    <w:rsid w:val="00340B0C"/>
    <w:rsid w:val="003433DD"/>
    <w:rsid w:val="003467A5"/>
    <w:rsid w:val="003518F8"/>
    <w:rsid w:val="003519FF"/>
    <w:rsid w:val="0035462A"/>
    <w:rsid w:val="00354EB2"/>
    <w:rsid w:val="00355FEE"/>
    <w:rsid w:val="003567DE"/>
    <w:rsid w:val="00357833"/>
    <w:rsid w:val="00360E54"/>
    <w:rsid w:val="003618A8"/>
    <w:rsid w:val="00361C5D"/>
    <w:rsid w:val="003630EF"/>
    <w:rsid w:val="003638FC"/>
    <w:rsid w:val="0036757A"/>
    <w:rsid w:val="00371E48"/>
    <w:rsid w:val="00374CBE"/>
    <w:rsid w:val="00375103"/>
    <w:rsid w:val="00375791"/>
    <w:rsid w:val="003769C3"/>
    <w:rsid w:val="0038029F"/>
    <w:rsid w:val="00382AE6"/>
    <w:rsid w:val="00384633"/>
    <w:rsid w:val="003878FF"/>
    <w:rsid w:val="00390209"/>
    <w:rsid w:val="00392E11"/>
    <w:rsid w:val="00392FD1"/>
    <w:rsid w:val="00395079"/>
    <w:rsid w:val="00396E10"/>
    <w:rsid w:val="003975CE"/>
    <w:rsid w:val="003A1B5B"/>
    <w:rsid w:val="003A2116"/>
    <w:rsid w:val="003A3640"/>
    <w:rsid w:val="003A3A05"/>
    <w:rsid w:val="003A5375"/>
    <w:rsid w:val="003A716A"/>
    <w:rsid w:val="003B2B3A"/>
    <w:rsid w:val="003B38A3"/>
    <w:rsid w:val="003B4BCB"/>
    <w:rsid w:val="003B5510"/>
    <w:rsid w:val="003B5908"/>
    <w:rsid w:val="003B691A"/>
    <w:rsid w:val="003C0317"/>
    <w:rsid w:val="003C35A4"/>
    <w:rsid w:val="003C44A7"/>
    <w:rsid w:val="003C4858"/>
    <w:rsid w:val="003D016F"/>
    <w:rsid w:val="003D262A"/>
    <w:rsid w:val="003D31DD"/>
    <w:rsid w:val="003D41C7"/>
    <w:rsid w:val="003D41D7"/>
    <w:rsid w:val="003D41DA"/>
    <w:rsid w:val="003D43F0"/>
    <w:rsid w:val="003E1C7A"/>
    <w:rsid w:val="003E2267"/>
    <w:rsid w:val="003E2B87"/>
    <w:rsid w:val="003E4411"/>
    <w:rsid w:val="003E5BE6"/>
    <w:rsid w:val="003E5C28"/>
    <w:rsid w:val="003E603C"/>
    <w:rsid w:val="003E68C2"/>
    <w:rsid w:val="003E6C23"/>
    <w:rsid w:val="003F1411"/>
    <w:rsid w:val="003F1EF1"/>
    <w:rsid w:val="003F5ECF"/>
    <w:rsid w:val="00401494"/>
    <w:rsid w:val="00401F76"/>
    <w:rsid w:val="004030E1"/>
    <w:rsid w:val="00403529"/>
    <w:rsid w:val="00405549"/>
    <w:rsid w:val="004062C3"/>
    <w:rsid w:val="00410660"/>
    <w:rsid w:val="00410ACF"/>
    <w:rsid w:val="004149D1"/>
    <w:rsid w:val="0041589D"/>
    <w:rsid w:val="0041790C"/>
    <w:rsid w:val="00421A1B"/>
    <w:rsid w:val="00421E9B"/>
    <w:rsid w:val="004229F4"/>
    <w:rsid w:val="00426BCC"/>
    <w:rsid w:val="00426E06"/>
    <w:rsid w:val="004338D8"/>
    <w:rsid w:val="00437E7E"/>
    <w:rsid w:val="00441E91"/>
    <w:rsid w:val="00442175"/>
    <w:rsid w:val="00446346"/>
    <w:rsid w:val="004467EF"/>
    <w:rsid w:val="00450A0B"/>
    <w:rsid w:val="00451327"/>
    <w:rsid w:val="00454AE4"/>
    <w:rsid w:val="00455017"/>
    <w:rsid w:val="004554E2"/>
    <w:rsid w:val="00455C70"/>
    <w:rsid w:val="004571CB"/>
    <w:rsid w:val="0046022B"/>
    <w:rsid w:val="00460BF1"/>
    <w:rsid w:val="00461856"/>
    <w:rsid w:val="00463E44"/>
    <w:rsid w:val="00464E2C"/>
    <w:rsid w:val="00467A0D"/>
    <w:rsid w:val="00467B66"/>
    <w:rsid w:val="00470557"/>
    <w:rsid w:val="00470E47"/>
    <w:rsid w:val="004723D1"/>
    <w:rsid w:val="00474764"/>
    <w:rsid w:val="00474BCC"/>
    <w:rsid w:val="004754C1"/>
    <w:rsid w:val="0047682E"/>
    <w:rsid w:val="0048115D"/>
    <w:rsid w:val="00484BE4"/>
    <w:rsid w:val="004859F1"/>
    <w:rsid w:val="00493486"/>
    <w:rsid w:val="004A0A86"/>
    <w:rsid w:val="004A5C61"/>
    <w:rsid w:val="004A6107"/>
    <w:rsid w:val="004A6BD8"/>
    <w:rsid w:val="004B0841"/>
    <w:rsid w:val="004B1276"/>
    <w:rsid w:val="004B1474"/>
    <w:rsid w:val="004B2A61"/>
    <w:rsid w:val="004B3027"/>
    <w:rsid w:val="004B33E5"/>
    <w:rsid w:val="004B3D3A"/>
    <w:rsid w:val="004B407E"/>
    <w:rsid w:val="004B6233"/>
    <w:rsid w:val="004C0687"/>
    <w:rsid w:val="004C3B54"/>
    <w:rsid w:val="004C503C"/>
    <w:rsid w:val="004C72D3"/>
    <w:rsid w:val="004D384E"/>
    <w:rsid w:val="004D3A75"/>
    <w:rsid w:val="004D4E7B"/>
    <w:rsid w:val="004E034F"/>
    <w:rsid w:val="004E1326"/>
    <w:rsid w:val="004E1816"/>
    <w:rsid w:val="004E1B86"/>
    <w:rsid w:val="004E437B"/>
    <w:rsid w:val="004E5A35"/>
    <w:rsid w:val="004E78A5"/>
    <w:rsid w:val="004F09E7"/>
    <w:rsid w:val="004F0D67"/>
    <w:rsid w:val="004F0DE5"/>
    <w:rsid w:val="004F1C9F"/>
    <w:rsid w:val="004F30EA"/>
    <w:rsid w:val="004F3B0F"/>
    <w:rsid w:val="004F3B8B"/>
    <w:rsid w:val="004F556A"/>
    <w:rsid w:val="004F6F6C"/>
    <w:rsid w:val="00501424"/>
    <w:rsid w:val="005026C6"/>
    <w:rsid w:val="00503945"/>
    <w:rsid w:val="00504C9F"/>
    <w:rsid w:val="00510AF8"/>
    <w:rsid w:val="00515657"/>
    <w:rsid w:val="005156A6"/>
    <w:rsid w:val="005169B5"/>
    <w:rsid w:val="00517BA2"/>
    <w:rsid w:val="005218E4"/>
    <w:rsid w:val="00522A91"/>
    <w:rsid w:val="005236FC"/>
    <w:rsid w:val="00523CBD"/>
    <w:rsid w:val="00530DE0"/>
    <w:rsid w:val="0053105B"/>
    <w:rsid w:val="00532682"/>
    <w:rsid w:val="00533BFF"/>
    <w:rsid w:val="00535782"/>
    <w:rsid w:val="00540364"/>
    <w:rsid w:val="005405C1"/>
    <w:rsid w:val="00541287"/>
    <w:rsid w:val="00541640"/>
    <w:rsid w:val="0054669F"/>
    <w:rsid w:val="0054763F"/>
    <w:rsid w:val="0055035A"/>
    <w:rsid w:val="00550FBE"/>
    <w:rsid w:val="00551293"/>
    <w:rsid w:val="005533FF"/>
    <w:rsid w:val="00554A6D"/>
    <w:rsid w:val="00554D32"/>
    <w:rsid w:val="0055505D"/>
    <w:rsid w:val="005559DE"/>
    <w:rsid w:val="00555A50"/>
    <w:rsid w:val="005569E9"/>
    <w:rsid w:val="00566157"/>
    <w:rsid w:val="00567C0F"/>
    <w:rsid w:val="005708CE"/>
    <w:rsid w:val="00572E83"/>
    <w:rsid w:val="005746EB"/>
    <w:rsid w:val="00575C69"/>
    <w:rsid w:val="00577F3E"/>
    <w:rsid w:val="00580FE1"/>
    <w:rsid w:val="005816CE"/>
    <w:rsid w:val="0058429D"/>
    <w:rsid w:val="00585538"/>
    <w:rsid w:val="00585672"/>
    <w:rsid w:val="005866D8"/>
    <w:rsid w:val="0058708E"/>
    <w:rsid w:val="00590841"/>
    <w:rsid w:val="00590BB9"/>
    <w:rsid w:val="00595859"/>
    <w:rsid w:val="00597DC7"/>
    <w:rsid w:val="005A0397"/>
    <w:rsid w:val="005A04D7"/>
    <w:rsid w:val="005A13B7"/>
    <w:rsid w:val="005A23DE"/>
    <w:rsid w:val="005A4659"/>
    <w:rsid w:val="005A7574"/>
    <w:rsid w:val="005A7DA1"/>
    <w:rsid w:val="005B16FF"/>
    <w:rsid w:val="005B21A7"/>
    <w:rsid w:val="005B4A96"/>
    <w:rsid w:val="005B4A98"/>
    <w:rsid w:val="005B4B0F"/>
    <w:rsid w:val="005B6947"/>
    <w:rsid w:val="005C47D9"/>
    <w:rsid w:val="005C6D95"/>
    <w:rsid w:val="005C7DEF"/>
    <w:rsid w:val="005D0C4E"/>
    <w:rsid w:val="005D3A5B"/>
    <w:rsid w:val="005D5E78"/>
    <w:rsid w:val="005D761E"/>
    <w:rsid w:val="005E15FB"/>
    <w:rsid w:val="005E1F87"/>
    <w:rsid w:val="005E388E"/>
    <w:rsid w:val="005E3FD3"/>
    <w:rsid w:val="005E4968"/>
    <w:rsid w:val="005E4C88"/>
    <w:rsid w:val="005E5EE5"/>
    <w:rsid w:val="005E7319"/>
    <w:rsid w:val="005F1A90"/>
    <w:rsid w:val="005F269F"/>
    <w:rsid w:val="005F2E53"/>
    <w:rsid w:val="005F31A3"/>
    <w:rsid w:val="005F4B6E"/>
    <w:rsid w:val="00602496"/>
    <w:rsid w:val="006028E4"/>
    <w:rsid w:val="00602FFB"/>
    <w:rsid w:val="0060459E"/>
    <w:rsid w:val="006067C5"/>
    <w:rsid w:val="00606823"/>
    <w:rsid w:val="00607C9D"/>
    <w:rsid w:val="0061024A"/>
    <w:rsid w:val="00610A1B"/>
    <w:rsid w:val="00611CF6"/>
    <w:rsid w:val="00612DB4"/>
    <w:rsid w:val="00613833"/>
    <w:rsid w:val="00613F63"/>
    <w:rsid w:val="00614FDE"/>
    <w:rsid w:val="006150BA"/>
    <w:rsid w:val="00623ED4"/>
    <w:rsid w:val="0062500C"/>
    <w:rsid w:val="0062505D"/>
    <w:rsid w:val="00625371"/>
    <w:rsid w:val="00625DF1"/>
    <w:rsid w:val="006269F2"/>
    <w:rsid w:val="006279C0"/>
    <w:rsid w:val="00630450"/>
    <w:rsid w:val="0063066B"/>
    <w:rsid w:val="00641FC1"/>
    <w:rsid w:val="00643E6B"/>
    <w:rsid w:val="00644EE6"/>
    <w:rsid w:val="006513D9"/>
    <w:rsid w:val="00651F1A"/>
    <w:rsid w:val="00653DF8"/>
    <w:rsid w:val="00656683"/>
    <w:rsid w:val="006578CA"/>
    <w:rsid w:val="00663A50"/>
    <w:rsid w:val="0066405B"/>
    <w:rsid w:val="006644DD"/>
    <w:rsid w:val="00672F95"/>
    <w:rsid w:val="00677432"/>
    <w:rsid w:val="00677725"/>
    <w:rsid w:val="0068128B"/>
    <w:rsid w:val="00681D2E"/>
    <w:rsid w:val="00685BF2"/>
    <w:rsid w:val="00690B7E"/>
    <w:rsid w:val="00692CF0"/>
    <w:rsid w:val="006951B0"/>
    <w:rsid w:val="0069572B"/>
    <w:rsid w:val="006973D9"/>
    <w:rsid w:val="006A0D0C"/>
    <w:rsid w:val="006A1B34"/>
    <w:rsid w:val="006A24E2"/>
    <w:rsid w:val="006A425C"/>
    <w:rsid w:val="006A430D"/>
    <w:rsid w:val="006A4B1E"/>
    <w:rsid w:val="006A71E3"/>
    <w:rsid w:val="006B040E"/>
    <w:rsid w:val="006B1889"/>
    <w:rsid w:val="006B1A4F"/>
    <w:rsid w:val="006B38A8"/>
    <w:rsid w:val="006B4B6E"/>
    <w:rsid w:val="006B5E9E"/>
    <w:rsid w:val="006B6E8F"/>
    <w:rsid w:val="006C2622"/>
    <w:rsid w:val="006C4B1C"/>
    <w:rsid w:val="006C686E"/>
    <w:rsid w:val="006D10CC"/>
    <w:rsid w:val="006D2AFA"/>
    <w:rsid w:val="006D369A"/>
    <w:rsid w:val="006D5F4E"/>
    <w:rsid w:val="006D629A"/>
    <w:rsid w:val="006D67F7"/>
    <w:rsid w:val="006D6E43"/>
    <w:rsid w:val="006E1DA0"/>
    <w:rsid w:val="006E27F3"/>
    <w:rsid w:val="006E3D1F"/>
    <w:rsid w:val="006E61EF"/>
    <w:rsid w:val="006F1C85"/>
    <w:rsid w:val="006F30F4"/>
    <w:rsid w:val="006F4A2C"/>
    <w:rsid w:val="006F5849"/>
    <w:rsid w:val="006F621A"/>
    <w:rsid w:val="006F666A"/>
    <w:rsid w:val="006F70EC"/>
    <w:rsid w:val="006F72FF"/>
    <w:rsid w:val="00700256"/>
    <w:rsid w:val="00701452"/>
    <w:rsid w:val="0070233F"/>
    <w:rsid w:val="00704A84"/>
    <w:rsid w:val="007055AD"/>
    <w:rsid w:val="00706114"/>
    <w:rsid w:val="007068CC"/>
    <w:rsid w:val="007123BC"/>
    <w:rsid w:val="00713F76"/>
    <w:rsid w:val="00714A32"/>
    <w:rsid w:val="00717878"/>
    <w:rsid w:val="00721073"/>
    <w:rsid w:val="00721D84"/>
    <w:rsid w:val="007225A8"/>
    <w:rsid w:val="00724258"/>
    <w:rsid w:val="0072442F"/>
    <w:rsid w:val="00724483"/>
    <w:rsid w:val="00724806"/>
    <w:rsid w:val="00727662"/>
    <w:rsid w:val="00733E57"/>
    <w:rsid w:val="00737D60"/>
    <w:rsid w:val="00740E1F"/>
    <w:rsid w:val="00741F0E"/>
    <w:rsid w:val="007447A6"/>
    <w:rsid w:val="00754D5F"/>
    <w:rsid w:val="00754E70"/>
    <w:rsid w:val="0075685C"/>
    <w:rsid w:val="007579C7"/>
    <w:rsid w:val="00757B36"/>
    <w:rsid w:val="00760AD8"/>
    <w:rsid w:val="00761E42"/>
    <w:rsid w:val="00763F22"/>
    <w:rsid w:val="00765A54"/>
    <w:rsid w:val="00766840"/>
    <w:rsid w:val="00766BF2"/>
    <w:rsid w:val="00767E80"/>
    <w:rsid w:val="00771A61"/>
    <w:rsid w:val="007739C1"/>
    <w:rsid w:val="00774141"/>
    <w:rsid w:val="00775228"/>
    <w:rsid w:val="00775477"/>
    <w:rsid w:val="007764A8"/>
    <w:rsid w:val="00776C01"/>
    <w:rsid w:val="00777909"/>
    <w:rsid w:val="00785400"/>
    <w:rsid w:val="0078664B"/>
    <w:rsid w:val="00790CFC"/>
    <w:rsid w:val="00790D36"/>
    <w:rsid w:val="0079624F"/>
    <w:rsid w:val="007A0A93"/>
    <w:rsid w:val="007A1DCE"/>
    <w:rsid w:val="007A21DC"/>
    <w:rsid w:val="007A4A6C"/>
    <w:rsid w:val="007A54AE"/>
    <w:rsid w:val="007A58C7"/>
    <w:rsid w:val="007A59B8"/>
    <w:rsid w:val="007A680F"/>
    <w:rsid w:val="007A7296"/>
    <w:rsid w:val="007A7BD4"/>
    <w:rsid w:val="007B045D"/>
    <w:rsid w:val="007B3957"/>
    <w:rsid w:val="007B4855"/>
    <w:rsid w:val="007C0645"/>
    <w:rsid w:val="007C0C9E"/>
    <w:rsid w:val="007C182E"/>
    <w:rsid w:val="007C23BC"/>
    <w:rsid w:val="007C39DD"/>
    <w:rsid w:val="007C43FB"/>
    <w:rsid w:val="007C4EE1"/>
    <w:rsid w:val="007C7103"/>
    <w:rsid w:val="007D0E84"/>
    <w:rsid w:val="007D2C51"/>
    <w:rsid w:val="007D315A"/>
    <w:rsid w:val="007D40CC"/>
    <w:rsid w:val="007D67BD"/>
    <w:rsid w:val="007E169B"/>
    <w:rsid w:val="007E1F9F"/>
    <w:rsid w:val="007E30D0"/>
    <w:rsid w:val="007E3642"/>
    <w:rsid w:val="007E3E1C"/>
    <w:rsid w:val="007E6A8C"/>
    <w:rsid w:val="007E7364"/>
    <w:rsid w:val="007E7F98"/>
    <w:rsid w:val="007F1015"/>
    <w:rsid w:val="007F15CC"/>
    <w:rsid w:val="007F3232"/>
    <w:rsid w:val="007F3374"/>
    <w:rsid w:val="007F56FB"/>
    <w:rsid w:val="007F6EA6"/>
    <w:rsid w:val="00800372"/>
    <w:rsid w:val="00800DF1"/>
    <w:rsid w:val="00801949"/>
    <w:rsid w:val="00801DA8"/>
    <w:rsid w:val="0080203C"/>
    <w:rsid w:val="00802C59"/>
    <w:rsid w:val="008032A5"/>
    <w:rsid w:val="008068A7"/>
    <w:rsid w:val="0080767D"/>
    <w:rsid w:val="00807AED"/>
    <w:rsid w:val="0081018B"/>
    <w:rsid w:val="008149E5"/>
    <w:rsid w:val="008210F0"/>
    <w:rsid w:val="0082149D"/>
    <w:rsid w:val="008214FB"/>
    <w:rsid w:val="00823466"/>
    <w:rsid w:val="00823630"/>
    <w:rsid w:val="0082602F"/>
    <w:rsid w:val="008300AD"/>
    <w:rsid w:val="00831D24"/>
    <w:rsid w:val="00833B1C"/>
    <w:rsid w:val="0083484D"/>
    <w:rsid w:val="0083657A"/>
    <w:rsid w:val="00840280"/>
    <w:rsid w:val="0084428A"/>
    <w:rsid w:val="008457D7"/>
    <w:rsid w:val="0085197C"/>
    <w:rsid w:val="008551B0"/>
    <w:rsid w:val="0085522F"/>
    <w:rsid w:val="00855E8C"/>
    <w:rsid w:val="008615C0"/>
    <w:rsid w:val="00863E22"/>
    <w:rsid w:val="0086537C"/>
    <w:rsid w:val="0087192A"/>
    <w:rsid w:val="00871BCB"/>
    <w:rsid w:val="00871E1A"/>
    <w:rsid w:val="00872355"/>
    <w:rsid w:val="008747F9"/>
    <w:rsid w:val="008762B4"/>
    <w:rsid w:val="00881226"/>
    <w:rsid w:val="008821D6"/>
    <w:rsid w:val="008830C5"/>
    <w:rsid w:val="0088736F"/>
    <w:rsid w:val="008877BA"/>
    <w:rsid w:val="00890193"/>
    <w:rsid w:val="00894838"/>
    <w:rsid w:val="00894F9A"/>
    <w:rsid w:val="00895C6A"/>
    <w:rsid w:val="00897150"/>
    <w:rsid w:val="008972C3"/>
    <w:rsid w:val="008A0AE2"/>
    <w:rsid w:val="008A270D"/>
    <w:rsid w:val="008A2CEE"/>
    <w:rsid w:val="008A3E9B"/>
    <w:rsid w:val="008A5AC7"/>
    <w:rsid w:val="008A5EF8"/>
    <w:rsid w:val="008A7FEC"/>
    <w:rsid w:val="008B10AD"/>
    <w:rsid w:val="008B2E4F"/>
    <w:rsid w:val="008B53AD"/>
    <w:rsid w:val="008B5828"/>
    <w:rsid w:val="008B6538"/>
    <w:rsid w:val="008B6BF4"/>
    <w:rsid w:val="008B6D3B"/>
    <w:rsid w:val="008B7EBD"/>
    <w:rsid w:val="008C01FF"/>
    <w:rsid w:val="008C7CF8"/>
    <w:rsid w:val="008D1146"/>
    <w:rsid w:val="008D39D3"/>
    <w:rsid w:val="008D59AF"/>
    <w:rsid w:val="008D61AA"/>
    <w:rsid w:val="008D6753"/>
    <w:rsid w:val="008D6901"/>
    <w:rsid w:val="008E1C93"/>
    <w:rsid w:val="008E35DF"/>
    <w:rsid w:val="008E4C9F"/>
    <w:rsid w:val="008E625C"/>
    <w:rsid w:val="008E7084"/>
    <w:rsid w:val="008E73C7"/>
    <w:rsid w:val="008F1AD2"/>
    <w:rsid w:val="008F236B"/>
    <w:rsid w:val="008F2587"/>
    <w:rsid w:val="008F27AD"/>
    <w:rsid w:val="008F6840"/>
    <w:rsid w:val="00900AC6"/>
    <w:rsid w:val="0090335A"/>
    <w:rsid w:val="00903A13"/>
    <w:rsid w:val="009040ED"/>
    <w:rsid w:val="0090532E"/>
    <w:rsid w:val="00906611"/>
    <w:rsid w:val="009115E2"/>
    <w:rsid w:val="00915D98"/>
    <w:rsid w:val="00915E66"/>
    <w:rsid w:val="00916980"/>
    <w:rsid w:val="00916D60"/>
    <w:rsid w:val="0092092D"/>
    <w:rsid w:val="0092180A"/>
    <w:rsid w:val="009230DC"/>
    <w:rsid w:val="00925F2C"/>
    <w:rsid w:val="009305A5"/>
    <w:rsid w:val="00931330"/>
    <w:rsid w:val="00935921"/>
    <w:rsid w:val="00940674"/>
    <w:rsid w:val="00940705"/>
    <w:rsid w:val="009414B5"/>
    <w:rsid w:val="00942DAD"/>
    <w:rsid w:val="009430D4"/>
    <w:rsid w:val="00947359"/>
    <w:rsid w:val="00947A65"/>
    <w:rsid w:val="00952664"/>
    <w:rsid w:val="009540D8"/>
    <w:rsid w:val="009549E4"/>
    <w:rsid w:val="00954C27"/>
    <w:rsid w:val="00954D93"/>
    <w:rsid w:val="00954FBD"/>
    <w:rsid w:val="009558F9"/>
    <w:rsid w:val="00956282"/>
    <w:rsid w:val="00957EB5"/>
    <w:rsid w:val="0096008D"/>
    <w:rsid w:val="009620A3"/>
    <w:rsid w:val="009621BA"/>
    <w:rsid w:val="00963C2C"/>
    <w:rsid w:val="00964A48"/>
    <w:rsid w:val="00965A74"/>
    <w:rsid w:val="00970DD0"/>
    <w:rsid w:val="009730E1"/>
    <w:rsid w:val="00975574"/>
    <w:rsid w:val="00982899"/>
    <w:rsid w:val="00990944"/>
    <w:rsid w:val="0099130B"/>
    <w:rsid w:val="00994B8D"/>
    <w:rsid w:val="00995AEE"/>
    <w:rsid w:val="009A0871"/>
    <w:rsid w:val="009A3447"/>
    <w:rsid w:val="009A6127"/>
    <w:rsid w:val="009B01AD"/>
    <w:rsid w:val="009B0C07"/>
    <w:rsid w:val="009B16C5"/>
    <w:rsid w:val="009B6E5D"/>
    <w:rsid w:val="009C04EA"/>
    <w:rsid w:val="009C35E1"/>
    <w:rsid w:val="009C42BD"/>
    <w:rsid w:val="009D1698"/>
    <w:rsid w:val="009D214A"/>
    <w:rsid w:val="009D4445"/>
    <w:rsid w:val="009E2D7E"/>
    <w:rsid w:val="009E5092"/>
    <w:rsid w:val="009E7FAC"/>
    <w:rsid w:val="009F1C71"/>
    <w:rsid w:val="009F21AB"/>
    <w:rsid w:val="009F5151"/>
    <w:rsid w:val="00A0061D"/>
    <w:rsid w:val="00A00EE8"/>
    <w:rsid w:val="00A02704"/>
    <w:rsid w:val="00A02AE2"/>
    <w:rsid w:val="00A045DE"/>
    <w:rsid w:val="00A05251"/>
    <w:rsid w:val="00A05810"/>
    <w:rsid w:val="00A11710"/>
    <w:rsid w:val="00A13253"/>
    <w:rsid w:val="00A13640"/>
    <w:rsid w:val="00A13DBD"/>
    <w:rsid w:val="00A1451D"/>
    <w:rsid w:val="00A1692D"/>
    <w:rsid w:val="00A17B28"/>
    <w:rsid w:val="00A22D99"/>
    <w:rsid w:val="00A25ACE"/>
    <w:rsid w:val="00A27483"/>
    <w:rsid w:val="00A31994"/>
    <w:rsid w:val="00A3459B"/>
    <w:rsid w:val="00A36183"/>
    <w:rsid w:val="00A36BAB"/>
    <w:rsid w:val="00A40046"/>
    <w:rsid w:val="00A433F7"/>
    <w:rsid w:val="00A454C1"/>
    <w:rsid w:val="00A5275E"/>
    <w:rsid w:val="00A52BD7"/>
    <w:rsid w:val="00A54D1F"/>
    <w:rsid w:val="00A55027"/>
    <w:rsid w:val="00A5565F"/>
    <w:rsid w:val="00A55999"/>
    <w:rsid w:val="00A55A67"/>
    <w:rsid w:val="00A63608"/>
    <w:rsid w:val="00A723DC"/>
    <w:rsid w:val="00A76EBB"/>
    <w:rsid w:val="00A80009"/>
    <w:rsid w:val="00A81C13"/>
    <w:rsid w:val="00A82CA7"/>
    <w:rsid w:val="00A82DEB"/>
    <w:rsid w:val="00A8411A"/>
    <w:rsid w:val="00A8502D"/>
    <w:rsid w:val="00A85532"/>
    <w:rsid w:val="00A8655C"/>
    <w:rsid w:val="00A86E0B"/>
    <w:rsid w:val="00A919CD"/>
    <w:rsid w:val="00A924DB"/>
    <w:rsid w:val="00A92595"/>
    <w:rsid w:val="00A93224"/>
    <w:rsid w:val="00A940C2"/>
    <w:rsid w:val="00AA195C"/>
    <w:rsid w:val="00AA5079"/>
    <w:rsid w:val="00AA5177"/>
    <w:rsid w:val="00AA6BD3"/>
    <w:rsid w:val="00AA7BF2"/>
    <w:rsid w:val="00AA7C48"/>
    <w:rsid w:val="00AA7E27"/>
    <w:rsid w:val="00AB15E6"/>
    <w:rsid w:val="00AB2904"/>
    <w:rsid w:val="00AB2D84"/>
    <w:rsid w:val="00AB365A"/>
    <w:rsid w:val="00AB39E5"/>
    <w:rsid w:val="00AB5111"/>
    <w:rsid w:val="00AB5A5B"/>
    <w:rsid w:val="00AB5C6E"/>
    <w:rsid w:val="00AB5CC8"/>
    <w:rsid w:val="00AB6EF7"/>
    <w:rsid w:val="00AB6F29"/>
    <w:rsid w:val="00AB78E9"/>
    <w:rsid w:val="00AC173D"/>
    <w:rsid w:val="00AC208F"/>
    <w:rsid w:val="00AC2895"/>
    <w:rsid w:val="00AC4DE4"/>
    <w:rsid w:val="00AC5A11"/>
    <w:rsid w:val="00AD0408"/>
    <w:rsid w:val="00AD11A8"/>
    <w:rsid w:val="00AD1538"/>
    <w:rsid w:val="00AD270B"/>
    <w:rsid w:val="00AD2ED3"/>
    <w:rsid w:val="00AD6147"/>
    <w:rsid w:val="00AE06FA"/>
    <w:rsid w:val="00AE1714"/>
    <w:rsid w:val="00AE3BB0"/>
    <w:rsid w:val="00AE3CB1"/>
    <w:rsid w:val="00AF0B29"/>
    <w:rsid w:val="00AF23C6"/>
    <w:rsid w:val="00AF2B3F"/>
    <w:rsid w:val="00AF49DC"/>
    <w:rsid w:val="00AF54A0"/>
    <w:rsid w:val="00AF64D6"/>
    <w:rsid w:val="00B00A2A"/>
    <w:rsid w:val="00B05A23"/>
    <w:rsid w:val="00B062F5"/>
    <w:rsid w:val="00B11954"/>
    <w:rsid w:val="00B1529F"/>
    <w:rsid w:val="00B1639A"/>
    <w:rsid w:val="00B21772"/>
    <w:rsid w:val="00B22361"/>
    <w:rsid w:val="00B22985"/>
    <w:rsid w:val="00B24E86"/>
    <w:rsid w:val="00B25382"/>
    <w:rsid w:val="00B26D37"/>
    <w:rsid w:val="00B26EF5"/>
    <w:rsid w:val="00B27A5E"/>
    <w:rsid w:val="00B30155"/>
    <w:rsid w:val="00B3056A"/>
    <w:rsid w:val="00B32A80"/>
    <w:rsid w:val="00B32FE4"/>
    <w:rsid w:val="00B33D3D"/>
    <w:rsid w:val="00B40131"/>
    <w:rsid w:val="00B41BF1"/>
    <w:rsid w:val="00B431DC"/>
    <w:rsid w:val="00B459AE"/>
    <w:rsid w:val="00B466A8"/>
    <w:rsid w:val="00B46B52"/>
    <w:rsid w:val="00B50D1A"/>
    <w:rsid w:val="00B51B73"/>
    <w:rsid w:val="00B52432"/>
    <w:rsid w:val="00B5283E"/>
    <w:rsid w:val="00B52F12"/>
    <w:rsid w:val="00B53C34"/>
    <w:rsid w:val="00B57ACA"/>
    <w:rsid w:val="00B61EE4"/>
    <w:rsid w:val="00B622D5"/>
    <w:rsid w:val="00B66503"/>
    <w:rsid w:val="00B66B96"/>
    <w:rsid w:val="00B72129"/>
    <w:rsid w:val="00B725F5"/>
    <w:rsid w:val="00B73962"/>
    <w:rsid w:val="00B73CFA"/>
    <w:rsid w:val="00B74E95"/>
    <w:rsid w:val="00B773CF"/>
    <w:rsid w:val="00B77787"/>
    <w:rsid w:val="00B77AA8"/>
    <w:rsid w:val="00B8021C"/>
    <w:rsid w:val="00B838D6"/>
    <w:rsid w:val="00B842D6"/>
    <w:rsid w:val="00B85FB5"/>
    <w:rsid w:val="00B86F66"/>
    <w:rsid w:val="00B86FE7"/>
    <w:rsid w:val="00B86FFD"/>
    <w:rsid w:val="00B91849"/>
    <w:rsid w:val="00B91C5C"/>
    <w:rsid w:val="00B92CE7"/>
    <w:rsid w:val="00BA4C69"/>
    <w:rsid w:val="00BA5991"/>
    <w:rsid w:val="00BA6410"/>
    <w:rsid w:val="00BA6F4F"/>
    <w:rsid w:val="00BA7C41"/>
    <w:rsid w:val="00BB5F75"/>
    <w:rsid w:val="00BB6DF0"/>
    <w:rsid w:val="00BB7188"/>
    <w:rsid w:val="00BC1C11"/>
    <w:rsid w:val="00BC21CB"/>
    <w:rsid w:val="00BC2746"/>
    <w:rsid w:val="00BC4377"/>
    <w:rsid w:val="00BC4DF3"/>
    <w:rsid w:val="00BC5AE8"/>
    <w:rsid w:val="00BC6305"/>
    <w:rsid w:val="00BD01A6"/>
    <w:rsid w:val="00BD02C6"/>
    <w:rsid w:val="00BD2672"/>
    <w:rsid w:val="00BD2DAE"/>
    <w:rsid w:val="00BD7C4C"/>
    <w:rsid w:val="00BE0D44"/>
    <w:rsid w:val="00BE3957"/>
    <w:rsid w:val="00BE4B02"/>
    <w:rsid w:val="00BE69D6"/>
    <w:rsid w:val="00BF114E"/>
    <w:rsid w:val="00BF2A6F"/>
    <w:rsid w:val="00BF3364"/>
    <w:rsid w:val="00BF3C2B"/>
    <w:rsid w:val="00BF4A31"/>
    <w:rsid w:val="00BF4AF8"/>
    <w:rsid w:val="00BF5BC7"/>
    <w:rsid w:val="00BF65E4"/>
    <w:rsid w:val="00BF6601"/>
    <w:rsid w:val="00BF6C58"/>
    <w:rsid w:val="00BF7638"/>
    <w:rsid w:val="00C0007A"/>
    <w:rsid w:val="00C03061"/>
    <w:rsid w:val="00C03BAB"/>
    <w:rsid w:val="00C059F9"/>
    <w:rsid w:val="00C05D19"/>
    <w:rsid w:val="00C07AE2"/>
    <w:rsid w:val="00C1004B"/>
    <w:rsid w:val="00C11944"/>
    <w:rsid w:val="00C13B89"/>
    <w:rsid w:val="00C152D9"/>
    <w:rsid w:val="00C169C7"/>
    <w:rsid w:val="00C17C5F"/>
    <w:rsid w:val="00C201A4"/>
    <w:rsid w:val="00C20A5E"/>
    <w:rsid w:val="00C213BF"/>
    <w:rsid w:val="00C2186E"/>
    <w:rsid w:val="00C21D7D"/>
    <w:rsid w:val="00C23D20"/>
    <w:rsid w:val="00C243A2"/>
    <w:rsid w:val="00C24AC0"/>
    <w:rsid w:val="00C24B26"/>
    <w:rsid w:val="00C30C8B"/>
    <w:rsid w:val="00C30EC0"/>
    <w:rsid w:val="00C31640"/>
    <w:rsid w:val="00C31ED0"/>
    <w:rsid w:val="00C31FE0"/>
    <w:rsid w:val="00C32E6F"/>
    <w:rsid w:val="00C32EF7"/>
    <w:rsid w:val="00C341E3"/>
    <w:rsid w:val="00C35676"/>
    <w:rsid w:val="00C40512"/>
    <w:rsid w:val="00C40C15"/>
    <w:rsid w:val="00C41A7C"/>
    <w:rsid w:val="00C41CE1"/>
    <w:rsid w:val="00C420CD"/>
    <w:rsid w:val="00C42659"/>
    <w:rsid w:val="00C431B5"/>
    <w:rsid w:val="00C437BA"/>
    <w:rsid w:val="00C4490A"/>
    <w:rsid w:val="00C53ACC"/>
    <w:rsid w:val="00C547E9"/>
    <w:rsid w:val="00C549D5"/>
    <w:rsid w:val="00C55874"/>
    <w:rsid w:val="00C6033B"/>
    <w:rsid w:val="00C6084F"/>
    <w:rsid w:val="00C6391D"/>
    <w:rsid w:val="00C641C2"/>
    <w:rsid w:val="00C6780A"/>
    <w:rsid w:val="00C73E25"/>
    <w:rsid w:val="00C76755"/>
    <w:rsid w:val="00C80136"/>
    <w:rsid w:val="00C8075E"/>
    <w:rsid w:val="00C81486"/>
    <w:rsid w:val="00C816BE"/>
    <w:rsid w:val="00C81A8D"/>
    <w:rsid w:val="00C83817"/>
    <w:rsid w:val="00C95F68"/>
    <w:rsid w:val="00CA0AD5"/>
    <w:rsid w:val="00CA2415"/>
    <w:rsid w:val="00CA306A"/>
    <w:rsid w:val="00CA3585"/>
    <w:rsid w:val="00CA6891"/>
    <w:rsid w:val="00CB0C05"/>
    <w:rsid w:val="00CB28DB"/>
    <w:rsid w:val="00CB5BA8"/>
    <w:rsid w:val="00CC24BA"/>
    <w:rsid w:val="00CC42EB"/>
    <w:rsid w:val="00CC4319"/>
    <w:rsid w:val="00CC5413"/>
    <w:rsid w:val="00CD318E"/>
    <w:rsid w:val="00CD50C9"/>
    <w:rsid w:val="00CE0222"/>
    <w:rsid w:val="00CE08F6"/>
    <w:rsid w:val="00CE0B44"/>
    <w:rsid w:val="00CE30ED"/>
    <w:rsid w:val="00CE7184"/>
    <w:rsid w:val="00CF12B3"/>
    <w:rsid w:val="00CF21DB"/>
    <w:rsid w:val="00CF2458"/>
    <w:rsid w:val="00CF254A"/>
    <w:rsid w:val="00CF59FB"/>
    <w:rsid w:val="00CF5F5F"/>
    <w:rsid w:val="00D01557"/>
    <w:rsid w:val="00D01CA3"/>
    <w:rsid w:val="00D03BF7"/>
    <w:rsid w:val="00D05246"/>
    <w:rsid w:val="00D1068C"/>
    <w:rsid w:val="00D14338"/>
    <w:rsid w:val="00D14EE1"/>
    <w:rsid w:val="00D2008A"/>
    <w:rsid w:val="00D22DD2"/>
    <w:rsid w:val="00D23DAC"/>
    <w:rsid w:val="00D25E6C"/>
    <w:rsid w:val="00D2673E"/>
    <w:rsid w:val="00D27E8D"/>
    <w:rsid w:val="00D27F98"/>
    <w:rsid w:val="00D30456"/>
    <w:rsid w:val="00D30D95"/>
    <w:rsid w:val="00D3380E"/>
    <w:rsid w:val="00D3418B"/>
    <w:rsid w:val="00D3737B"/>
    <w:rsid w:val="00D41687"/>
    <w:rsid w:val="00D427D9"/>
    <w:rsid w:val="00D42895"/>
    <w:rsid w:val="00D42DCB"/>
    <w:rsid w:val="00D43C9B"/>
    <w:rsid w:val="00D45C28"/>
    <w:rsid w:val="00D509C0"/>
    <w:rsid w:val="00D533E7"/>
    <w:rsid w:val="00D542F2"/>
    <w:rsid w:val="00D55C12"/>
    <w:rsid w:val="00D60C2D"/>
    <w:rsid w:val="00D6150D"/>
    <w:rsid w:val="00D67152"/>
    <w:rsid w:val="00D67C55"/>
    <w:rsid w:val="00D72E97"/>
    <w:rsid w:val="00D730D6"/>
    <w:rsid w:val="00D7320F"/>
    <w:rsid w:val="00D753F2"/>
    <w:rsid w:val="00D763EF"/>
    <w:rsid w:val="00D76445"/>
    <w:rsid w:val="00D77013"/>
    <w:rsid w:val="00D82860"/>
    <w:rsid w:val="00D82ABC"/>
    <w:rsid w:val="00D83529"/>
    <w:rsid w:val="00D869FE"/>
    <w:rsid w:val="00D90D6A"/>
    <w:rsid w:val="00D92647"/>
    <w:rsid w:val="00D96EBB"/>
    <w:rsid w:val="00DA136B"/>
    <w:rsid w:val="00DA14F6"/>
    <w:rsid w:val="00DA1CAC"/>
    <w:rsid w:val="00DA2320"/>
    <w:rsid w:val="00DA348A"/>
    <w:rsid w:val="00DA357B"/>
    <w:rsid w:val="00DA4E2C"/>
    <w:rsid w:val="00DA6B64"/>
    <w:rsid w:val="00DA6BB6"/>
    <w:rsid w:val="00DA7BCA"/>
    <w:rsid w:val="00DB01F1"/>
    <w:rsid w:val="00DB03EC"/>
    <w:rsid w:val="00DB267B"/>
    <w:rsid w:val="00DB3EB1"/>
    <w:rsid w:val="00DB3FD6"/>
    <w:rsid w:val="00DB4DE9"/>
    <w:rsid w:val="00DB5895"/>
    <w:rsid w:val="00DB7450"/>
    <w:rsid w:val="00DC2A8E"/>
    <w:rsid w:val="00DC2C1A"/>
    <w:rsid w:val="00DC6461"/>
    <w:rsid w:val="00DC6A82"/>
    <w:rsid w:val="00DC75A0"/>
    <w:rsid w:val="00DD57E5"/>
    <w:rsid w:val="00DD63CA"/>
    <w:rsid w:val="00DD799E"/>
    <w:rsid w:val="00DE2E27"/>
    <w:rsid w:val="00DE55E8"/>
    <w:rsid w:val="00DE6B93"/>
    <w:rsid w:val="00DF09B1"/>
    <w:rsid w:val="00DF3F85"/>
    <w:rsid w:val="00DF7E9C"/>
    <w:rsid w:val="00E007E8"/>
    <w:rsid w:val="00E00816"/>
    <w:rsid w:val="00E017C7"/>
    <w:rsid w:val="00E01885"/>
    <w:rsid w:val="00E01C32"/>
    <w:rsid w:val="00E01FC5"/>
    <w:rsid w:val="00E035B2"/>
    <w:rsid w:val="00E0407D"/>
    <w:rsid w:val="00E04B95"/>
    <w:rsid w:val="00E0582A"/>
    <w:rsid w:val="00E05FA6"/>
    <w:rsid w:val="00E063EC"/>
    <w:rsid w:val="00E1375C"/>
    <w:rsid w:val="00E137DA"/>
    <w:rsid w:val="00E1489A"/>
    <w:rsid w:val="00E152E7"/>
    <w:rsid w:val="00E15E65"/>
    <w:rsid w:val="00E16D52"/>
    <w:rsid w:val="00E17ACC"/>
    <w:rsid w:val="00E218E8"/>
    <w:rsid w:val="00E23190"/>
    <w:rsid w:val="00E242ED"/>
    <w:rsid w:val="00E26224"/>
    <w:rsid w:val="00E27F3D"/>
    <w:rsid w:val="00E30179"/>
    <w:rsid w:val="00E30196"/>
    <w:rsid w:val="00E3048D"/>
    <w:rsid w:val="00E30F06"/>
    <w:rsid w:val="00E36241"/>
    <w:rsid w:val="00E3790F"/>
    <w:rsid w:val="00E42CBE"/>
    <w:rsid w:val="00E438F6"/>
    <w:rsid w:val="00E43971"/>
    <w:rsid w:val="00E4505E"/>
    <w:rsid w:val="00E4596E"/>
    <w:rsid w:val="00E476A8"/>
    <w:rsid w:val="00E500F4"/>
    <w:rsid w:val="00E50C7C"/>
    <w:rsid w:val="00E522FF"/>
    <w:rsid w:val="00E538FD"/>
    <w:rsid w:val="00E54977"/>
    <w:rsid w:val="00E55831"/>
    <w:rsid w:val="00E56775"/>
    <w:rsid w:val="00E6698F"/>
    <w:rsid w:val="00E70A1F"/>
    <w:rsid w:val="00E71C50"/>
    <w:rsid w:val="00E72810"/>
    <w:rsid w:val="00E755FC"/>
    <w:rsid w:val="00E75B5E"/>
    <w:rsid w:val="00E7642F"/>
    <w:rsid w:val="00E77DEE"/>
    <w:rsid w:val="00E80759"/>
    <w:rsid w:val="00E80AAA"/>
    <w:rsid w:val="00E81348"/>
    <w:rsid w:val="00E843F5"/>
    <w:rsid w:val="00E8742F"/>
    <w:rsid w:val="00E9088E"/>
    <w:rsid w:val="00E918B3"/>
    <w:rsid w:val="00E91D48"/>
    <w:rsid w:val="00E940DF"/>
    <w:rsid w:val="00E9633F"/>
    <w:rsid w:val="00E970D9"/>
    <w:rsid w:val="00EA31BF"/>
    <w:rsid w:val="00EA35E3"/>
    <w:rsid w:val="00EA39CE"/>
    <w:rsid w:val="00EA3AA3"/>
    <w:rsid w:val="00EA5D70"/>
    <w:rsid w:val="00EA6113"/>
    <w:rsid w:val="00EA64E5"/>
    <w:rsid w:val="00EA7978"/>
    <w:rsid w:val="00EA79A3"/>
    <w:rsid w:val="00EB0547"/>
    <w:rsid w:val="00EB3140"/>
    <w:rsid w:val="00EB5DE4"/>
    <w:rsid w:val="00EB65D4"/>
    <w:rsid w:val="00EB7E4B"/>
    <w:rsid w:val="00EC2150"/>
    <w:rsid w:val="00EC2414"/>
    <w:rsid w:val="00EC3974"/>
    <w:rsid w:val="00EC4217"/>
    <w:rsid w:val="00EC78AC"/>
    <w:rsid w:val="00ED0A93"/>
    <w:rsid w:val="00ED12A3"/>
    <w:rsid w:val="00ED1CD8"/>
    <w:rsid w:val="00ED5E1B"/>
    <w:rsid w:val="00ED78AB"/>
    <w:rsid w:val="00ED7D27"/>
    <w:rsid w:val="00EE1804"/>
    <w:rsid w:val="00EE47B3"/>
    <w:rsid w:val="00EE5DA7"/>
    <w:rsid w:val="00EE6CBB"/>
    <w:rsid w:val="00EE73E6"/>
    <w:rsid w:val="00EE7588"/>
    <w:rsid w:val="00EF069E"/>
    <w:rsid w:val="00EF12D1"/>
    <w:rsid w:val="00EF1432"/>
    <w:rsid w:val="00EF4836"/>
    <w:rsid w:val="00EF58DB"/>
    <w:rsid w:val="00F00F9E"/>
    <w:rsid w:val="00F01039"/>
    <w:rsid w:val="00F031F2"/>
    <w:rsid w:val="00F04780"/>
    <w:rsid w:val="00F06FEF"/>
    <w:rsid w:val="00F11F05"/>
    <w:rsid w:val="00F13ED1"/>
    <w:rsid w:val="00F16866"/>
    <w:rsid w:val="00F17056"/>
    <w:rsid w:val="00F17261"/>
    <w:rsid w:val="00F20F54"/>
    <w:rsid w:val="00F25388"/>
    <w:rsid w:val="00F253AF"/>
    <w:rsid w:val="00F26DCE"/>
    <w:rsid w:val="00F26F48"/>
    <w:rsid w:val="00F3046A"/>
    <w:rsid w:val="00F305EE"/>
    <w:rsid w:val="00F4035E"/>
    <w:rsid w:val="00F4043B"/>
    <w:rsid w:val="00F40486"/>
    <w:rsid w:val="00F47BBA"/>
    <w:rsid w:val="00F50878"/>
    <w:rsid w:val="00F51C8D"/>
    <w:rsid w:val="00F53ED5"/>
    <w:rsid w:val="00F54CED"/>
    <w:rsid w:val="00F57397"/>
    <w:rsid w:val="00F57EBB"/>
    <w:rsid w:val="00F6026F"/>
    <w:rsid w:val="00F63CF5"/>
    <w:rsid w:val="00F6474B"/>
    <w:rsid w:val="00F6496D"/>
    <w:rsid w:val="00F658A6"/>
    <w:rsid w:val="00F65995"/>
    <w:rsid w:val="00F67245"/>
    <w:rsid w:val="00F70FF6"/>
    <w:rsid w:val="00F7156C"/>
    <w:rsid w:val="00F71B82"/>
    <w:rsid w:val="00F752F7"/>
    <w:rsid w:val="00F764FB"/>
    <w:rsid w:val="00F7752B"/>
    <w:rsid w:val="00F85C09"/>
    <w:rsid w:val="00F87581"/>
    <w:rsid w:val="00F87664"/>
    <w:rsid w:val="00F90B91"/>
    <w:rsid w:val="00F91332"/>
    <w:rsid w:val="00F916A4"/>
    <w:rsid w:val="00F930E6"/>
    <w:rsid w:val="00F931B7"/>
    <w:rsid w:val="00F951AE"/>
    <w:rsid w:val="00F95A68"/>
    <w:rsid w:val="00FA2602"/>
    <w:rsid w:val="00FA7528"/>
    <w:rsid w:val="00FB28DA"/>
    <w:rsid w:val="00FB39BD"/>
    <w:rsid w:val="00FD0912"/>
    <w:rsid w:val="00FD3B21"/>
    <w:rsid w:val="00FD3B35"/>
    <w:rsid w:val="00FD492B"/>
    <w:rsid w:val="00FD4E15"/>
    <w:rsid w:val="00FE3544"/>
    <w:rsid w:val="00FE6AC9"/>
    <w:rsid w:val="00FE6F6B"/>
    <w:rsid w:val="00FE74FB"/>
    <w:rsid w:val="00FE7F04"/>
    <w:rsid w:val="00FF01CD"/>
    <w:rsid w:val="00FF190E"/>
    <w:rsid w:val="00FF1E0C"/>
    <w:rsid w:val="00FF2502"/>
    <w:rsid w:val="00FF2930"/>
    <w:rsid w:val="00FF34F9"/>
    <w:rsid w:val="00FF4A28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2A64"/>
  <w15:chartTrackingRefBased/>
  <w15:docId w15:val="{9AD769DB-D0B4-4D24-A1A7-1FD7F7F7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F3364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055B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FF01CD"/>
    <w:pPr>
      <w:tabs>
        <w:tab w:val="center" w:pos="4536"/>
        <w:tab w:val="right" w:pos="9072"/>
      </w:tabs>
    </w:pPr>
    <w:rPr>
      <w:rFonts w:ascii="Arial" w:eastAsia="Times New Roman" w:hAnsi="Arial"/>
      <w:sz w:val="22"/>
      <w:szCs w:val="20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F01CD"/>
    <w:rPr>
      <w:rFonts w:ascii="Arial" w:eastAsia="Times New Roman" w:hAnsi="Arial" w:cs="Times New Roman"/>
      <w:szCs w:val="20"/>
      <w:lang w:val="nl-NL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5DA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5DA7"/>
    <w:rPr>
      <w:rFonts w:ascii="Segoe UI" w:hAnsi="Segoe UI" w:cs="Segoe UI"/>
      <w:sz w:val="18"/>
      <w:szCs w:val="18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ED1CD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D1CD8"/>
    <w:rPr>
      <w:rFonts w:ascii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DB01F1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Standaardalinea-lettertype"/>
    <w:uiPriority w:val="99"/>
    <w:semiHidden/>
    <w:unhideWhenUsed/>
    <w:rsid w:val="00EE1804"/>
    <w:rPr>
      <w:color w:val="0000FF"/>
      <w:u w:val="single"/>
    </w:rPr>
  </w:style>
  <w:style w:type="paragraph" w:customStyle="1" w:styleId="m6472277175907822383msolistparagraph">
    <w:name w:val="m_6472277175907822383msolistparagraph"/>
    <w:basedOn w:val="Standaard"/>
    <w:uiPriority w:val="99"/>
    <w:rsid w:val="0055505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il">
    <w:name w:val="il"/>
    <w:basedOn w:val="Standaardalinea-lettertype"/>
    <w:rsid w:val="0055505D"/>
  </w:style>
  <w:style w:type="character" w:styleId="Zwaar">
    <w:name w:val="Strong"/>
    <w:basedOn w:val="Standaardalinea-lettertype"/>
    <w:uiPriority w:val="22"/>
    <w:qFormat/>
    <w:rsid w:val="00532682"/>
    <w:rPr>
      <w:b/>
      <w:bCs/>
    </w:rPr>
  </w:style>
  <w:style w:type="paragraph" w:styleId="Geenafstand">
    <w:name w:val="No Spacing"/>
    <w:uiPriority w:val="1"/>
    <w:qFormat/>
    <w:rsid w:val="000A5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3be016-9ff8-44f1-888d-a1452d4c69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758E9FA53094EA6854772E72B29DA" ma:contentTypeVersion="17" ma:contentTypeDescription="Create a new document." ma:contentTypeScope="" ma:versionID="c239b971abb99011f5699d9b94048a36">
  <xsd:schema xmlns:xsd="http://www.w3.org/2001/XMLSchema" xmlns:xs="http://www.w3.org/2001/XMLSchema" xmlns:p="http://schemas.microsoft.com/office/2006/metadata/properties" xmlns:ns3="623be016-9ff8-44f1-888d-a1452d4c6975" xmlns:ns4="e12ca4d7-0fc8-44ed-912c-6bb5b5562a13" targetNamespace="http://schemas.microsoft.com/office/2006/metadata/properties" ma:root="true" ma:fieldsID="759ee846afb0cd0fc5d4d8587cbee969" ns3:_="" ns4:_="">
    <xsd:import namespace="623be016-9ff8-44f1-888d-a1452d4c6975"/>
    <xsd:import namespace="e12ca4d7-0fc8-44ed-912c-6bb5b5562a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be016-9ff8-44f1-888d-a1452d4c6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ca4d7-0fc8-44ed-912c-6bb5b5562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C7F6-5FB1-43FD-A69B-D1AB9A8888D7}">
  <ds:schemaRefs>
    <ds:schemaRef ds:uri="e12ca4d7-0fc8-44ed-912c-6bb5b5562a13"/>
    <ds:schemaRef ds:uri="http://schemas.microsoft.com/office/2006/documentManagement/types"/>
    <ds:schemaRef ds:uri="http://schemas.microsoft.com/office/infopath/2007/PartnerControls"/>
    <ds:schemaRef ds:uri="623be016-9ff8-44f1-888d-a1452d4c697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1889EB-4E11-4459-9C92-DE6B53ABF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76B36-FEE9-496E-B148-E7EDC8E68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be016-9ff8-44f1-888d-a1452d4c6975"/>
    <ds:schemaRef ds:uri="e12ca4d7-0fc8-44ed-912c-6bb5b5562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FBF785-0E74-4E8F-A03F-B4787B17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5986</Characters>
  <Application>Microsoft Office Word</Application>
  <DocSecurity>4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De Vuyst</dc:creator>
  <cp:keywords/>
  <dc:description/>
  <cp:lastModifiedBy>Johan De Meerleer</cp:lastModifiedBy>
  <cp:revision>2</cp:revision>
  <cp:lastPrinted>2024-09-23T12:14:00Z</cp:lastPrinted>
  <dcterms:created xsi:type="dcterms:W3CDTF">2024-10-14T14:25:00Z</dcterms:created>
  <dcterms:modified xsi:type="dcterms:W3CDTF">2024-10-14T14:25:00Z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0x010100EFD758E9FA53094EA6854772E72B29DA</vt:lpwstr>
  </property>
</Properties>
</file>